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708CBA" w14:textId="77777777" w:rsidR="002B329C" w:rsidRDefault="002B329C" w:rsidP="002B329C">
      <w:pPr>
        <w:rPr>
          <w:rFonts w:cs="Arial"/>
          <w:szCs w:val="22"/>
        </w:rPr>
      </w:pPr>
    </w:p>
    <w:p w14:paraId="7DD39136" w14:textId="00289CF4" w:rsidR="002B329C" w:rsidRDefault="002B329C" w:rsidP="002B329C">
      <w:pPr>
        <w:jc w:val="right"/>
        <w:rPr>
          <w:rFonts w:cs="Arial"/>
          <w:szCs w:val="22"/>
        </w:rPr>
      </w:pPr>
      <w:r>
        <w:rPr>
          <w:rFonts w:cs="Arial"/>
          <w:szCs w:val="22"/>
        </w:rPr>
        <w:t>Nr</w:t>
      </w:r>
      <w:r w:rsidRPr="00E56A70">
        <w:rPr>
          <w:rFonts w:cs="Arial"/>
          <w:szCs w:val="22"/>
        </w:rPr>
        <w:t xml:space="preserve">. </w:t>
      </w:r>
      <w:r w:rsidR="00E56A70" w:rsidRPr="00E56A70">
        <w:rPr>
          <w:rFonts w:cs="Arial"/>
          <w:szCs w:val="22"/>
        </w:rPr>
        <w:t>68</w:t>
      </w:r>
      <w:r w:rsidRPr="00E56A70">
        <w:rPr>
          <w:rFonts w:cs="Arial"/>
          <w:szCs w:val="22"/>
        </w:rPr>
        <w:t xml:space="preserve"> / </w:t>
      </w:r>
      <w:r w:rsidR="0020136E" w:rsidRPr="00E56A70">
        <w:rPr>
          <w:rFonts w:cs="Arial"/>
          <w:szCs w:val="22"/>
        </w:rPr>
        <w:t>19</w:t>
      </w:r>
      <w:r>
        <w:rPr>
          <w:rFonts w:cs="Arial"/>
          <w:szCs w:val="22"/>
        </w:rPr>
        <w:t>. Ju</w:t>
      </w:r>
      <w:r w:rsidR="00095130">
        <w:rPr>
          <w:rFonts w:cs="Arial"/>
          <w:szCs w:val="22"/>
        </w:rPr>
        <w:t>l</w:t>
      </w:r>
      <w:r>
        <w:rPr>
          <w:rFonts w:cs="Arial"/>
          <w:szCs w:val="22"/>
        </w:rPr>
        <w:t>i 20</w:t>
      </w:r>
      <w:r w:rsidR="008060E8">
        <w:rPr>
          <w:rFonts w:cs="Arial"/>
          <w:szCs w:val="22"/>
        </w:rPr>
        <w:t>2</w:t>
      </w:r>
      <w:r w:rsidR="007862FE">
        <w:rPr>
          <w:rFonts w:cs="Arial"/>
          <w:szCs w:val="22"/>
        </w:rPr>
        <w:t>1</w:t>
      </w:r>
    </w:p>
    <w:p w14:paraId="3876B60F" w14:textId="77777777" w:rsidR="002B329C" w:rsidRDefault="002B329C" w:rsidP="002B329C">
      <w:pPr>
        <w:rPr>
          <w:rFonts w:cs="Arial"/>
          <w:szCs w:val="22"/>
        </w:rPr>
      </w:pPr>
    </w:p>
    <w:p w14:paraId="3D333797" w14:textId="77777777" w:rsidR="002B329C" w:rsidRDefault="002B329C" w:rsidP="002B329C">
      <w:pPr>
        <w:rPr>
          <w:rFonts w:cs="Arial"/>
          <w:szCs w:val="22"/>
        </w:rPr>
      </w:pPr>
    </w:p>
    <w:p w14:paraId="70E86309" w14:textId="6C6C7E8D" w:rsidR="00095130" w:rsidRPr="00095130" w:rsidRDefault="008E4291" w:rsidP="00095130">
      <w:pPr>
        <w:rPr>
          <w:rFonts w:cs="Arial"/>
          <w:b/>
          <w:bCs/>
          <w:sz w:val="28"/>
          <w:szCs w:val="28"/>
          <w:u w:val="single"/>
        </w:rPr>
      </w:pPr>
      <w:r>
        <w:rPr>
          <w:rFonts w:cs="Arial"/>
          <w:b/>
          <w:bCs/>
          <w:sz w:val="28"/>
          <w:szCs w:val="28"/>
          <w:u w:val="single"/>
        </w:rPr>
        <w:t>Jugendliche Vorfreude auf „72 Stunden ohne Kompromiss“</w:t>
      </w:r>
    </w:p>
    <w:p w14:paraId="1E2C3F8A" w14:textId="77777777" w:rsidR="00095130" w:rsidRPr="00095130" w:rsidRDefault="00095130" w:rsidP="00095130">
      <w:pPr>
        <w:rPr>
          <w:rFonts w:cs="Arial"/>
        </w:rPr>
      </w:pPr>
    </w:p>
    <w:p w14:paraId="24DC4A90" w14:textId="74133665" w:rsidR="00F4446B" w:rsidRDefault="008E4291" w:rsidP="007D4A8B">
      <w:pPr>
        <w:spacing w:after="120"/>
        <w:rPr>
          <w:rFonts w:cs="Arial"/>
          <w:b/>
        </w:rPr>
      </w:pPr>
      <w:r>
        <w:rPr>
          <w:rFonts w:cs="Arial"/>
          <w:b/>
        </w:rPr>
        <w:t xml:space="preserve">Emma (20) und Nathalie (19) </w:t>
      </w:r>
      <w:r w:rsidR="00824A17">
        <w:rPr>
          <w:rFonts w:cs="Arial"/>
          <w:b/>
        </w:rPr>
        <w:t xml:space="preserve">aus der Pfarre Gallneukirchen </w:t>
      </w:r>
      <w:r>
        <w:rPr>
          <w:rFonts w:cs="Arial"/>
          <w:b/>
        </w:rPr>
        <w:t xml:space="preserve">gehören zu jenen Jugendlichen, die sich </w:t>
      </w:r>
      <w:r w:rsidR="000273E9">
        <w:rPr>
          <w:rFonts w:cs="Arial"/>
          <w:b/>
        </w:rPr>
        <w:t xml:space="preserve">schon in früheren Jahren bei </w:t>
      </w:r>
      <w:r>
        <w:rPr>
          <w:rFonts w:cs="Arial"/>
          <w:b/>
        </w:rPr>
        <w:t>„72 Stunden ohne Kompromiss</w:t>
      </w:r>
      <w:r w:rsidR="004B6A9B">
        <w:rPr>
          <w:rFonts w:cs="Arial"/>
          <w:b/>
        </w:rPr>
        <w:t>“</w:t>
      </w:r>
      <w:r>
        <w:rPr>
          <w:rFonts w:cs="Arial"/>
          <w:b/>
        </w:rPr>
        <w:t xml:space="preserve"> engagier</w:t>
      </w:r>
      <w:r w:rsidR="000273E9">
        <w:rPr>
          <w:rFonts w:cs="Arial"/>
          <w:b/>
        </w:rPr>
        <w:t xml:space="preserve">t haben. </w:t>
      </w:r>
      <w:r w:rsidR="007E6669">
        <w:rPr>
          <w:rFonts w:cs="Arial"/>
          <w:b/>
        </w:rPr>
        <w:t xml:space="preserve">Heuer feiert Österreichs größte Jugendsozialaktion ein Jubiläum: Sie findet </w:t>
      </w:r>
      <w:r w:rsidR="00F4446B">
        <w:rPr>
          <w:rFonts w:cs="Arial"/>
          <w:b/>
        </w:rPr>
        <w:t xml:space="preserve">von 13. bis 16. Oktober </w:t>
      </w:r>
      <w:r w:rsidR="007E6669">
        <w:rPr>
          <w:rFonts w:cs="Arial"/>
          <w:b/>
        </w:rPr>
        <w:t>bereits zum 10. Mal statt</w:t>
      </w:r>
      <w:r w:rsidR="00F4446B">
        <w:rPr>
          <w:rFonts w:cs="Arial"/>
          <w:b/>
        </w:rPr>
        <w:t xml:space="preserve">. </w:t>
      </w:r>
    </w:p>
    <w:p w14:paraId="6B1A08A9" w14:textId="520DA6CD" w:rsidR="00F418CF" w:rsidRDefault="008E4291" w:rsidP="007D4A8B">
      <w:pPr>
        <w:spacing w:after="120"/>
        <w:rPr>
          <w:rFonts w:cs="Arial"/>
        </w:rPr>
      </w:pPr>
      <w:r w:rsidRPr="00824A17">
        <w:rPr>
          <w:rFonts w:cs="Arial"/>
        </w:rPr>
        <w:t xml:space="preserve">Emma ist 20 Jahre alt und </w:t>
      </w:r>
      <w:r w:rsidR="00761943" w:rsidRPr="00824A17">
        <w:rPr>
          <w:rFonts w:cs="Arial"/>
        </w:rPr>
        <w:t xml:space="preserve">arbeitet als </w:t>
      </w:r>
      <w:r w:rsidR="00824A17" w:rsidRPr="00824A17">
        <w:rPr>
          <w:rFonts w:cs="Arial"/>
        </w:rPr>
        <w:t>Büroangestellte</w:t>
      </w:r>
      <w:r w:rsidRPr="00824A17">
        <w:rPr>
          <w:rFonts w:cs="Arial"/>
        </w:rPr>
        <w:t xml:space="preserve">, ihre Freundin Nathalie (19) ist </w:t>
      </w:r>
      <w:r w:rsidR="00761943" w:rsidRPr="00824A17">
        <w:rPr>
          <w:rFonts w:cs="Arial"/>
        </w:rPr>
        <w:t>Schülerin in der</w:t>
      </w:r>
      <w:r w:rsidRPr="00824A17">
        <w:rPr>
          <w:rFonts w:cs="Arial"/>
        </w:rPr>
        <w:t xml:space="preserve"> </w:t>
      </w:r>
      <w:r w:rsidR="00824A17" w:rsidRPr="00824A17">
        <w:rPr>
          <w:rFonts w:cs="Arial"/>
        </w:rPr>
        <w:t>HLW Linz-</w:t>
      </w:r>
      <w:proofErr w:type="spellStart"/>
      <w:r w:rsidR="00824A17" w:rsidRPr="00824A17">
        <w:rPr>
          <w:rFonts w:cs="Arial"/>
        </w:rPr>
        <w:t>Auhof</w:t>
      </w:r>
      <w:proofErr w:type="spellEnd"/>
      <w:r w:rsidRPr="00824A17">
        <w:rPr>
          <w:rFonts w:cs="Arial"/>
        </w:rPr>
        <w:t xml:space="preserve">. </w:t>
      </w:r>
      <w:r w:rsidRPr="00761943">
        <w:rPr>
          <w:rFonts w:cs="Arial"/>
        </w:rPr>
        <w:t xml:space="preserve">Beide engagieren sich in ihrer Freizeit </w:t>
      </w:r>
      <w:r w:rsidR="00761943">
        <w:rPr>
          <w:rFonts w:cs="Arial"/>
        </w:rPr>
        <w:t xml:space="preserve">als Jugendleiterinnen </w:t>
      </w:r>
      <w:r w:rsidRPr="00761943">
        <w:rPr>
          <w:rFonts w:cs="Arial"/>
        </w:rPr>
        <w:t xml:space="preserve">in der Katholischen Jugend </w:t>
      </w:r>
      <w:r w:rsidR="00824A17">
        <w:rPr>
          <w:rFonts w:cs="Arial"/>
        </w:rPr>
        <w:t>der Pfarre</w:t>
      </w:r>
      <w:r w:rsidRPr="00761943">
        <w:rPr>
          <w:rFonts w:cs="Arial"/>
        </w:rPr>
        <w:t xml:space="preserve"> Gallneukirchen.</w:t>
      </w:r>
      <w:r>
        <w:rPr>
          <w:rFonts w:cs="Arial"/>
        </w:rPr>
        <w:t xml:space="preserve"> </w:t>
      </w:r>
      <w:r w:rsidR="000273E9">
        <w:rPr>
          <w:rFonts w:cs="Arial"/>
        </w:rPr>
        <w:t xml:space="preserve">Dort haben sie auch von Österreichs größter Jugendsozialaktion </w:t>
      </w:r>
      <w:r w:rsidR="00E56A70">
        <w:rPr>
          <w:rFonts w:cs="Arial"/>
        </w:rPr>
        <w:t>„72 Stunden ohne Kompromiss“</w:t>
      </w:r>
      <w:r w:rsidR="00CA0B7D">
        <w:rPr>
          <w:rFonts w:cs="Arial"/>
        </w:rPr>
        <w:t xml:space="preserve"> </w:t>
      </w:r>
      <w:r w:rsidR="000273E9">
        <w:rPr>
          <w:rFonts w:cs="Arial"/>
        </w:rPr>
        <w:t xml:space="preserve">erfahren, die </w:t>
      </w:r>
      <w:r w:rsidR="00F418CF">
        <w:rPr>
          <w:rFonts w:cs="Arial"/>
        </w:rPr>
        <w:t>von der Katholischen Jugend Österreich in</w:t>
      </w:r>
      <w:r w:rsidR="007E76F3">
        <w:rPr>
          <w:rFonts w:cs="Arial"/>
        </w:rPr>
        <w:t xml:space="preserve"> Zusammenarbeit mit </w:t>
      </w:r>
      <w:proofErr w:type="spellStart"/>
      <w:r w:rsidR="007E76F3">
        <w:rPr>
          <w:rFonts w:cs="Arial"/>
        </w:rPr>
        <w:t>youngCaritas</w:t>
      </w:r>
      <w:proofErr w:type="spellEnd"/>
      <w:r w:rsidR="00F418CF">
        <w:rPr>
          <w:rFonts w:cs="Arial"/>
        </w:rPr>
        <w:t xml:space="preserve"> und </w:t>
      </w:r>
      <w:proofErr w:type="spellStart"/>
      <w:r w:rsidR="00F418CF">
        <w:rPr>
          <w:rFonts w:cs="Arial"/>
        </w:rPr>
        <w:t>Hitradio</w:t>
      </w:r>
      <w:proofErr w:type="spellEnd"/>
      <w:r w:rsidR="00F418CF">
        <w:rPr>
          <w:rFonts w:cs="Arial"/>
        </w:rPr>
        <w:t xml:space="preserve"> Ö3</w:t>
      </w:r>
      <w:r w:rsidR="000273E9">
        <w:rPr>
          <w:rFonts w:cs="Arial"/>
        </w:rPr>
        <w:t xml:space="preserve"> organisiert wird. </w:t>
      </w:r>
      <w:r w:rsidR="00F418CF">
        <w:rPr>
          <w:rFonts w:cs="Arial"/>
        </w:rPr>
        <w:t xml:space="preserve">Nathalie war bereits 2016 und 2018 </w:t>
      </w:r>
      <w:r w:rsidR="000273E9">
        <w:rPr>
          <w:rFonts w:cs="Arial"/>
        </w:rPr>
        <w:t xml:space="preserve">bei zwei Projekten für Jugendliche engagiert. </w:t>
      </w:r>
      <w:r w:rsidR="00F418CF">
        <w:rPr>
          <w:rFonts w:cs="Arial"/>
        </w:rPr>
        <w:t xml:space="preserve">Emma hat 2016 </w:t>
      </w:r>
      <w:r w:rsidR="000273E9">
        <w:rPr>
          <w:rFonts w:cs="Arial"/>
        </w:rPr>
        <w:t xml:space="preserve">bei einem Projekt für </w:t>
      </w:r>
      <w:proofErr w:type="spellStart"/>
      <w:r w:rsidR="000273E9">
        <w:rPr>
          <w:rFonts w:cs="Arial"/>
        </w:rPr>
        <w:t>AsylwerberInnen</w:t>
      </w:r>
      <w:proofErr w:type="spellEnd"/>
      <w:r w:rsidR="000273E9">
        <w:rPr>
          <w:rFonts w:cs="Arial"/>
        </w:rPr>
        <w:t xml:space="preserve"> mitgemacht und erinnert sich besonders gern an das Abschlussfest am letzten Tag zurück: „Wir haben mit den Familien gegessen, gefeiert, Spaß gehabt, mit den Kindern getanzt – es war einfach schön, die Menschen so glücklich zu sehen.“</w:t>
      </w:r>
    </w:p>
    <w:p w14:paraId="1536BB9A" w14:textId="0071D194" w:rsidR="00F4446B" w:rsidRDefault="00AC512E" w:rsidP="007D4A8B">
      <w:pPr>
        <w:spacing w:after="120"/>
        <w:rPr>
          <w:rFonts w:cs="Arial"/>
        </w:rPr>
      </w:pPr>
      <w:r>
        <w:rPr>
          <w:rFonts w:cs="Arial"/>
        </w:rPr>
        <w:t xml:space="preserve">Für Emma und Nathalie gibt es fünf gute Gründe, um bei „72 Stunden ohne Kompromiss“ mitzumachen: „Man bekommt einen neuen Blickwinkel auf Dinge, sammelt neue Erfahrungen, kann </w:t>
      </w:r>
      <w:r w:rsidR="004B6A9B">
        <w:rPr>
          <w:rFonts w:cs="Arial"/>
        </w:rPr>
        <w:t>schulfreie</w:t>
      </w:r>
      <w:r>
        <w:rPr>
          <w:rFonts w:cs="Arial"/>
        </w:rPr>
        <w:t xml:space="preserve"> Zeit mit </w:t>
      </w:r>
      <w:proofErr w:type="gramStart"/>
      <w:r>
        <w:rPr>
          <w:rFonts w:cs="Arial"/>
        </w:rPr>
        <w:t xml:space="preserve">den </w:t>
      </w:r>
      <w:proofErr w:type="spellStart"/>
      <w:r>
        <w:rPr>
          <w:rFonts w:cs="Arial"/>
        </w:rPr>
        <w:t>FreundInnen</w:t>
      </w:r>
      <w:proofErr w:type="spellEnd"/>
      <w:proofErr w:type="gramEnd"/>
      <w:r>
        <w:rPr>
          <w:rFonts w:cs="Arial"/>
        </w:rPr>
        <w:t xml:space="preserve"> genießen, lernt neue Leute kennen – und </w:t>
      </w:r>
      <w:r w:rsidR="000F2CFD">
        <w:rPr>
          <w:rFonts w:cs="Arial"/>
        </w:rPr>
        <w:t>tut dabei etwas Gutes.</w:t>
      </w:r>
      <w:r>
        <w:rPr>
          <w:rFonts w:cs="Arial"/>
        </w:rPr>
        <w:t xml:space="preserve">“ </w:t>
      </w:r>
    </w:p>
    <w:p w14:paraId="2981CF97" w14:textId="7405AFDE" w:rsidR="004B6A9B" w:rsidRDefault="004B6A9B" w:rsidP="007D4A8B">
      <w:pPr>
        <w:spacing w:after="120"/>
        <w:rPr>
          <w:rFonts w:cs="Arial"/>
        </w:rPr>
      </w:pPr>
    </w:p>
    <w:p w14:paraId="1938BF17" w14:textId="4DB00E40" w:rsidR="004B6A9B" w:rsidRPr="00333BCF" w:rsidRDefault="004B6A9B" w:rsidP="007D4A8B">
      <w:pPr>
        <w:spacing w:after="120"/>
        <w:rPr>
          <w:rFonts w:cs="Arial"/>
          <w:b/>
        </w:rPr>
      </w:pPr>
      <w:r w:rsidRPr="00333BCF">
        <w:rPr>
          <w:rFonts w:cs="Arial"/>
          <w:b/>
        </w:rPr>
        <w:t>Soziales Engagement, das Spaß macht</w:t>
      </w:r>
    </w:p>
    <w:p w14:paraId="4BC01F21" w14:textId="2521AA87" w:rsidR="000F2CFD" w:rsidRDefault="000F2CFD" w:rsidP="007D4A8B">
      <w:pPr>
        <w:spacing w:after="120"/>
        <w:rPr>
          <w:rFonts w:cs="Arial"/>
        </w:rPr>
      </w:pPr>
      <w:r>
        <w:rPr>
          <w:rFonts w:cs="Arial"/>
        </w:rPr>
        <w:t>Dass sich junge Menschen sozial engagieren, finden die beiden jungen Frauen wichtig: „Ich finde es einfach schön, wenn man etwas für andere tun kann, die sich dann darüber freuen. Es ist ein tolles Gefühl, wenn ich jemandem mit meinem kleinen Beitrag eine Freude machen kann“, erklärt Nathalie. Emma ergänzt: „Sich für andere Menschen zu engagieren, kann den eigenen Blickwinkel und die eigene Einstellung ändern. Und außerdem ist es einfach wichtig, dass uns unsere Gesellschaft nicht egal ist und wir uns für Veränderungen einsetzen.“</w:t>
      </w:r>
    </w:p>
    <w:p w14:paraId="676461C1" w14:textId="65077A5F" w:rsidR="000F2CFD" w:rsidRDefault="000F2CFD" w:rsidP="007D4A8B">
      <w:pPr>
        <w:spacing w:after="120"/>
      </w:pPr>
      <w:r>
        <w:rPr>
          <w:rFonts w:cs="Arial"/>
        </w:rPr>
        <w:t xml:space="preserve">Emma ist auch heuer im Oktober wieder bei „72 Stunden ohne Kompromiss“ dabei. Sie begleitet „ihre“ Jugendgruppe aus der Pfarre und freut sich schon auf die gemeinsame Zeit. „Wegen Corona konnten wir jetzt über ein Jahr nicht viel in der Gruppe machen – umso mehr freuen wir uns auf die gemeinsamen 72 Stunden.“ In welchem Projekt sie sich mit ihrer Gruppe engagieren wird, weiß sie noch nicht. Wünschen würde sie sich ein Projekt in einer Behinderteneinrichtung: „Da wir ja </w:t>
      </w:r>
      <w:r>
        <w:t xml:space="preserve">in Gallneukirchen durch das Diakoniewerk einen großen Bezug zu dem Thema haben und Gallneukirchen auch sehr viele Angebote für Menschen mit Beeinträchtigung hat, würde mir das total Spaß machen.“ </w:t>
      </w:r>
    </w:p>
    <w:p w14:paraId="745D1940" w14:textId="5BF2F874" w:rsidR="000F2CFD" w:rsidRDefault="000F2CFD" w:rsidP="007D4A8B">
      <w:pPr>
        <w:spacing w:after="120"/>
      </w:pPr>
      <w:r>
        <w:t xml:space="preserve">Auch Nathalie würde gern wieder mitmachen, muss sich aber heuer auf ihre </w:t>
      </w:r>
      <w:r w:rsidR="00824A17">
        <w:t>Abschlussarbeit für die Schule</w:t>
      </w:r>
      <w:r>
        <w:t xml:space="preserve"> konzentrieren: „Ich bin wirklich traurig darüber, weil es sicher wieder eine megatolle Sache wird.“</w:t>
      </w:r>
    </w:p>
    <w:p w14:paraId="67F8DB30" w14:textId="39CB2382" w:rsidR="000F2CFD" w:rsidRDefault="000F2CFD" w:rsidP="007D4A8B">
      <w:pPr>
        <w:spacing w:after="120"/>
        <w:rPr>
          <w:rFonts w:cs="Arial"/>
        </w:rPr>
      </w:pPr>
    </w:p>
    <w:p w14:paraId="4A81C094" w14:textId="6F5896C3" w:rsidR="00F4446B" w:rsidRPr="00F4446B" w:rsidRDefault="00333BCF" w:rsidP="007D4A8B">
      <w:pPr>
        <w:spacing w:after="120"/>
        <w:rPr>
          <w:rFonts w:cs="Arial"/>
          <w:b/>
          <w:szCs w:val="22"/>
        </w:rPr>
      </w:pPr>
      <w:r>
        <w:rPr>
          <w:rFonts w:cs="Arial"/>
          <w:b/>
          <w:szCs w:val="22"/>
        </w:rPr>
        <w:t>„Wir mischen mit!“</w:t>
      </w:r>
    </w:p>
    <w:p w14:paraId="2C864F1D" w14:textId="3A58D67E" w:rsidR="00F4446B" w:rsidRPr="0066616F" w:rsidRDefault="00A72AF2" w:rsidP="00A72AF2">
      <w:pPr>
        <w:spacing w:after="120"/>
      </w:pPr>
      <w:r>
        <w:rPr>
          <w:rFonts w:cs="Arial"/>
          <w:szCs w:val="22"/>
        </w:rPr>
        <w:t xml:space="preserve">Das Motto der heurigen </w:t>
      </w:r>
      <w:r w:rsidR="000979F3">
        <w:rPr>
          <w:rFonts w:cs="Arial"/>
          <w:szCs w:val="22"/>
        </w:rPr>
        <w:t>„72 Stunden ohne Kompromiss</w:t>
      </w:r>
      <w:r w:rsidR="00E56A70">
        <w:rPr>
          <w:rFonts w:cs="Arial"/>
          <w:szCs w:val="22"/>
        </w:rPr>
        <w:t>“</w:t>
      </w:r>
      <w:r>
        <w:rPr>
          <w:rFonts w:cs="Arial"/>
          <w:szCs w:val="22"/>
        </w:rPr>
        <w:t>: „Wir mischen mit</w:t>
      </w:r>
      <w:r w:rsidR="00333BCF">
        <w:rPr>
          <w:rFonts w:cs="Arial"/>
          <w:szCs w:val="22"/>
        </w:rPr>
        <w:t>!</w:t>
      </w:r>
      <w:r>
        <w:rPr>
          <w:rFonts w:cs="Arial"/>
          <w:szCs w:val="22"/>
        </w:rPr>
        <w:t xml:space="preserve">“. </w:t>
      </w:r>
      <w:r w:rsidR="00F4446B">
        <w:t>Judith Zeitlhofer von der Katholischen Jugend Oberösterreich, die das Projekt koordiniert: „Ich finde es total toll, wie viele Jugendliche heuer schon bei der Aktion angemeldet sind und wie viele schon ihr Interesse bekundet haben. Die ersten Projekte in Oberösterreich sind auch schon an Gruppen vergeben</w:t>
      </w:r>
      <w:r>
        <w:t xml:space="preserve"> – heuer ist es ja erstmals möglich, sich vorab ein Projekt auszusuchen und sich konkret dafür anzumelden</w:t>
      </w:r>
      <w:r w:rsidR="00F4446B">
        <w:t>. Im Frühling waren wir noch sehr unsicher, wie sich die Corona-Situation auf ‚72 Stunden ohne Kompromiss‘ auswirken wird. Über das rege Interesse, die Motivation der jungen Menschen und die Vorfreude, endlich wieder gemeinsam aktiv sein zu können, freuen wir von Kath</w:t>
      </w:r>
      <w:r w:rsidR="007E76F3">
        <w:t xml:space="preserve">olischer Jugend und </w:t>
      </w:r>
      <w:proofErr w:type="spellStart"/>
      <w:r w:rsidR="007E76F3">
        <w:t>youngCaritas</w:t>
      </w:r>
      <w:proofErr w:type="spellEnd"/>
      <w:r w:rsidR="00F4446B">
        <w:t xml:space="preserve"> uns natürlich umso mehr.“ Gerade in Zeiten wie diesen seien Aktionen wie „72 Stunden ohne Kompromiss“ ein starkes Zeichen, so Zeit</w:t>
      </w:r>
      <w:r>
        <w:t>l</w:t>
      </w:r>
      <w:r w:rsidR="00F4446B">
        <w:t xml:space="preserve">hofer: „Das Füreinander-Dasein, das Aufeinander-Rücksicht-Nehmen und die Aussage ‚Du bist mir nicht egal‘ wird in den Mittelpunkt gerückt. </w:t>
      </w:r>
      <w:r>
        <w:t>I</w:t>
      </w:r>
      <w:r w:rsidR="00F4446B">
        <w:t xml:space="preserve">ch freue mich, dass auch heuer wieder so viele junge Menschen in Oberösterreich mitmischen und sich </w:t>
      </w:r>
      <w:r>
        <w:t xml:space="preserve">für </w:t>
      </w:r>
      <w:r w:rsidRPr="0066616F">
        <w:t xml:space="preserve">andere </w:t>
      </w:r>
      <w:r w:rsidR="00F4446B" w:rsidRPr="0066616F">
        <w:t>einsetzen</w:t>
      </w:r>
      <w:r w:rsidRPr="0066616F">
        <w:t xml:space="preserve"> wollen.</w:t>
      </w:r>
      <w:r w:rsidR="0066616F" w:rsidRPr="0066616F">
        <w:t>“</w:t>
      </w:r>
    </w:p>
    <w:p w14:paraId="7E658449" w14:textId="7D296767" w:rsidR="00A72AF2" w:rsidRDefault="00A72AF2" w:rsidP="00A72AF2">
      <w:pPr>
        <w:spacing w:after="120"/>
        <w:rPr>
          <w:rFonts w:cs="Arial"/>
          <w:szCs w:val="22"/>
        </w:rPr>
      </w:pPr>
      <w:r w:rsidRPr="0066616F">
        <w:rPr>
          <w:rFonts w:cs="Arial"/>
          <w:szCs w:val="22"/>
        </w:rPr>
        <w:t>Eine sichere Durchführung der Aktion und die Gesundheit aller Beteiligten steht im Vordergrund. Es</w:t>
      </w:r>
      <w:bookmarkStart w:id="0" w:name="_GoBack"/>
      <w:bookmarkEnd w:id="0"/>
      <w:r>
        <w:rPr>
          <w:rFonts w:cs="Arial"/>
          <w:szCs w:val="22"/>
        </w:rPr>
        <w:t xml:space="preserve"> wird ein eigenes</w:t>
      </w:r>
      <w:r w:rsidRPr="002D04F5">
        <w:rPr>
          <w:rFonts w:cs="Arial"/>
          <w:szCs w:val="22"/>
        </w:rPr>
        <w:t xml:space="preserve"> COVID-19-Sicherheits-Konzept</w:t>
      </w:r>
      <w:r>
        <w:rPr>
          <w:rFonts w:cs="Arial"/>
          <w:szCs w:val="22"/>
        </w:rPr>
        <w:t xml:space="preserve"> entwickelt</w:t>
      </w:r>
      <w:r w:rsidRPr="002D04F5">
        <w:rPr>
          <w:rFonts w:cs="Arial"/>
          <w:szCs w:val="22"/>
        </w:rPr>
        <w:t>, in dem bestimmte Maßnahmen für die Projekte der „72 Stunden ohne Kompromiss“ definiert werden</w:t>
      </w:r>
      <w:r>
        <w:rPr>
          <w:rFonts w:cs="Arial"/>
          <w:szCs w:val="22"/>
        </w:rPr>
        <w:t xml:space="preserve">. </w:t>
      </w:r>
    </w:p>
    <w:p w14:paraId="1B8E7ED9" w14:textId="77777777" w:rsidR="004B6A9B" w:rsidRDefault="004B6A9B" w:rsidP="00A72AF2">
      <w:pPr>
        <w:spacing w:after="120"/>
        <w:rPr>
          <w:rFonts w:cs="Arial"/>
          <w:szCs w:val="22"/>
        </w:rPr>
      </w:pPr>
    </w:p>
    <w:p w14:paraId="214DC8A6" w14:textId="3B57A3E0" w:rsidR="000979F3" w:rsidRPr="000979F3" w:rsidRDefault="000979F3" w:rsidP="00A72AF2">
      <w:pPr>
        <w:spacing w:after="120"/>
        <w:rPr>
          <w:rFonts w:cs="Arial"/>
          <w:b/>
          <w:szCs w:val="22"/>
        </w:rPr>
      </w:pPr>
      <w:r w:rsidRPr="000979F3">
        <w:rPr>
          <w:rFonts w:cs="Arial"/>
          <w:b/>
          <w:szCs w:val="22"/>
        </w:rPr>
        <w:t>Anmeldung noch bis 14. September möglich.</w:t>
      </w:r>
    </w:p>
    <w:p w14:paraId="2C368AEA" w14:textId="0DC1FB05" w:rsidR="000979F3" w:rsidRDefault="000979F3" w:rsidP="00A72AF2">
      <w:pPr>
        <w:spacing w:after="120"/>
      </w:pPr>
      <w:r>
        <w:t xml:space="preserve">Jugendliche </w:t>
      </w:r>
      <w:r w:rsidR="00761943" w:rsidRPr="00761943">
        <w:t>von</w:t>
      </w:r>
      <w:r w:rsidR="004B6A9B" w:rsidRPr="00761943">
        <w:t xml:space="preserve"> </w:t>
      </w:r>
      <w:r w:rsidR="00761943" w:rsidRPr="00761943">
        <w:t>14</w:t>
      </w:r>
      <w:r w:rsidR="004B6A9B" w:rsidRPr="00761943">
        <w:t xml:space="preserve"> </w:t>
      </w:r>
      <w:r w:rsidR="00761943" w:rsidRPr="00761943">
        <w:t xml:space="preserve">bis 24 </w:t>
      </w:r>
      <w:r w:rsidR="004B6A9B" w:rsidRPr="00761943">
        <w:t xml:space="preserve">Jahren </w:t>
      </w:r>
      <w:r w:rsidRPr="00761943">
        <w:t>können</w:t>
      </w:r>
      <w:r>
        <w:t xml:space="preserve"> sich noch bis 14. September als Einzelpersonen oder als Gruppe für die Teilnahme an „72 Stunden ohne Kompromiss“ </w:t>
      </w:r>
      <w:r w:rsidR="004B6A9B">
        <w:t xml:space="preserve">anmelden. </w:t>
      </w:r>
      <w:r w:rsidR="00761943">
        <w:t>Auch</w:t>
      </w:r>
      <w:r w:rsidR="004B6A9B">
        <w:t xml:space="preserve"> </w:t>
      </w:r>
      <w:r w:rsidR="004B6A9B" w:rsidRPr="00664169">
        <w:rPr>
          <w:rFonts w:cs="Arial"/>
          <w:szCs w:val="22"/>
        </w:rPr>
        <w:t xml:space="preserve">Einrichtungen wie zum Beispiel Vereine, Institutionen, Organisationen, Pfarren oder Heime </w:t>
      </w:r>
      <w:r w:rsidR="00761943">
        <w:rPr>
          <w:rFonts w:cs="Arial"/>
          <w:szCs w:val="22"/>
        </w:rPr>
        <w:t xml:space="preserve">können im Sommer noch </w:t>
      </w:r>
      <w:r w:rsidR="004B6A9B" w:rsidRPr="00664169">
        <w:rPr>
          <w:rFonts w:cs="Arial"/>
          <w:szCs w:val="22"/>
        </w:rPr>
        <w:t xml:space="preserve">Projekte einreichen. Gesucht sind Projekte, die gemeinnützig und pädagogisch sinnvoll sind und im Projektzeitraum gelöst werden können. </w:t>
      </w:r>
      <w:r w:rsidR="004B6A9B">
        <w:rPr>
          <w:rFonts w:cs="Arial"/>
          <w:szCs w:val="22"/>
        </w:rPr>
        <w:t>Ob</w:t>
      </w:r>
      <w:r w:rsidR="004B6A9B" w:rsidRPr="00664169">
        <w:rPr>
          <w:rFonts w:cs="Arial"/>
          <w:szCs w:val="22"/>
        </w:rPr>
        <w:t xml:space="preserve"> </w:t>
      </w:r>
      <w:r w:rsidR="004B6A9B">
        <w:rPr>
          <w:rFonts w:cs="Arial"/>
          <w:szCs w:val="22"/>
        </w:rPr>
        <w:t>nun der Garten eines Kindergartens erweitert und umgestaltet wird, ein Tag der offenen Tür für eine Sozialberatungsstelle geplant wird oder Sachspenden für bedürftige Menschen gesammelt werden: Di</w:t>
      </w:r>
      <w:r w:rsidR="004B6A9B" w:rsidRPr="00664169">
        <w:rPr>
          <w:rFonts w:cs="Arial"/>
          <w:szCs w:val="22"/>
        </w:rPr>
        <w:t xml:space="preserve">e Bandbreite möglicher Aufgaben, die </w:t>
      </w:r>
      <w:r w:rsidR="004B6A9B" w:rsidRPr="00C50762">
        <w:rPr>
          <w:rFonts w:cs="Arial"/>
          <w:szCs w:val="22"/>
        </w:rPr>
        <w:t>Jugendliche während der „72 Stunden ohne Kompromiss“ im Team lösen sollen, ist groß.</w:t>
      </w:r>
    </w:p>
    <w:p w14:paraId="7694070C" w14:textId="77777777" w:rsidR="004B6A9B" w:rsidRPr="00200687" w:rsidRDefault="004B6A9B" w:rsidP="004B6A9B">
      <w:pPr>
        <w:autoSpaceDE w:val="0"/>
        <w:autoSpaceDN w:val="0"/>
        <w:spacing w:after="120"/>
        <w:rPr>
          <w:rFonts w:cs="Arial"/>
          <w:b/>
          <w:i/>
          <w:szCs w:val="22"/>
        </w:rPr>
      </w:pPr>
      <w:r w:rsidRPr="00200687">
        <w:rPr>
          <w:i/>
        </w:rPr>
        <w:t xml:space="preserve">Anmeldung und Projekteinreichung unter </w:t>
      </w:r>
      <w:hyperlink r:id="rId8" w:history="1">
        <w:r w:rsidRPr="00200687">
          <w:rPr>
            <w:rStyle w:val="Hyperlink"/>
            <w:rFonts w:cs="Arial"/>
            <w:b/>
            <w:i/>
            <w:szCs w:val="22"/>
          </w:rPr>
          <w:t>www.72h.at</w:t>
        </w:r>
      </w:hyperlink>
    </w:p>
    <w:p w14:paraId="366FF78C" w14:textId="77777777" w:rsidR="00F4446B" w:rsidRDefault="00F4446B" w:rsidP="00F4446B">
      <w:pPr>
        <w:spacing w:after="120"/>
        <w:rPr>
          <w:b/>
        </w:rPr>
      </w:pPr>
    </w:p>
    <w:p w14:paraId="5F3B6495" w14:textId="7989CC4F" w:rsidR="00F4446B" w:rsidRPr="00965074" w:rsidRDefault="00F4446B" w:rsidP="00F4446B">
      <w:pPr>
        <w:spacing w:after="120"/>
        <w:rPr>
          <w:b/>
        </w:rPr>
      </w:pPr>
      <w:r w:rsidRPr="00965074">
        <w:rPr>
          <w:b/>
        </w:rPr>
        <w:t>Kontakt für Rückfragen:</w:t>
      </w:r>
    </w:p>
    <w:p w14:paraId="048E8F4F" w14:textId="77777777" w:rsidR="00F4446B" w:rsidRPr="0040770F" w:rsidRDefault="00F4446B" w:rsidP="00F4446B">
      <w:pPr>
        <w:rPr>
          <w:rFonts w:ascii="Calibri" w:hAnsi="Calibri"/>
          <w:b/>
          <w:bCs/>
          <w:szCs w:val="22"/>
        </w:rPr>
      </w:pPr>
      <w:r w:rsidRPr="0040770F">
        <w:rPr>
          <w:b/>
          <w:bCs/>
          <w:szCs w:val="22"/>
        </w:rPr>
        <w:t xml:space="preserve">Judith Zeitlhofer, </w:t>
      </w:r>
      <w:proofErr w:type="spellStart"/>
      <w:r w:rsidRPr="0040770F">
        <w:rPr>
          <w:b/>
          <w:bCs/>
          <w:szCs w:val="22"/>
        </w:rPr>
        <w:t>MSc</w:t>
      </w:r>
      <w:proofErr w:type="spellEnd"/>
    </w:p>
    <w:p w14:paraId="6C1C81BE" w14:textId="77777777" w:rsidR="00F4446B" w:rsidRPr="0040770F" w:rsidRDefault="00F4446B" w:rsidP="00F4446B">
      <w:pPr>
        <w:rPr>
          <w:szCs w:val="22"/>
        </w:rPr>
      </w:pPr>
      <w:r w:rsidRPr="0040770F">
        <w:rPr>
          <w:szCs w:val="22"/>
        </w:rPr>
        <w:t>Katholische Jugend Oberösterreich</w:t>
      </w:r>
    </w:p>
    <w:p w14:paraId="1CAA5122" w14:textId="77777777" w:rsidR="00F4446B" w:rsidRPr="0040770F" w:rsidRDefault="00F4446B" w:rsidP="00F4446B">
      <w:pPr>
        <w:rPr>
          <w:szCs w:val="22"/>
        </w:rPr>
      </w:pPr>
      <w:r w:rsidRPr="0040770F">
        <w:rPr>
          <w:szCs w:val="22"/>
        </w:rPr>
        <w:t>Referentin für Großveranstaltungen</w:t>
      </w:r>
    </w:p>
    <w:p w14:paraId="4CF7499C" w14:textId="77777777" w:rsidR="00F4446B" w:rsidRPr="0040770F" w:rsidRDefault="00F4446B" w:rsidP="00F4446B">
      <w:pPr>
        <w:rPr>
          <w:szCs w:val="22"/>
        </w:rPr>
      </w:pPr>
      <w:r w:rsidRPr="0040770F">
        <w:rPr>
          <w:szCs w:val="22"/>
        </w:rPr>
        <w:t>Kapuzinerstraße 84, 4020 Linz</w:t>
      </w:r>
    </w:p>
    <w:p w14:paraId="45CFD1B8" w14:textId="77777777" w:rsidR="00F4446B" w:rsidRPr="0040770F" w:rsidRDefault="00F4446B" w:rsidP="00F4446B">
      <w:pPr>
        <w:rPr>
          <w:szCs w:val="22"/>
        </w:rPr>
      </w:pPr>
      <w:r w:rsidRPr="00983692">
        <w:rPr>
          <w:b/>
          <w:szCs w:val="22"/>
        </w:rPr>
        <w:t>W</w:t>
      </w:r>
      <w:r w:rsidRPr="0040770F">
        <w:rPr>
          <w:szCs w:val="22"/>
        </w:rPr>
        <w:t xml:space="preserve"> ooe.kjweb.at</w:t>
      </w:r>
    </w:p>
    <w:p w14:paraId="50AD56D6" w14:textId="77777777" w:rsidR="00F4446B" w:rsidRPr="0040770F" w:rsidRDefault="00F4446B" w:rsidP="00F4446B">
      <w:pPr>
        <w:rPr>
          <w:szCs w:val="22"/>
        </w:rPr>
      </w:pPr>
      <w:r w:rsidRPr="0040770F">
        <w:rPr>
          <w:b/>
          <w:bCs/>
          <w:szCs w:val="22"/>
        </w:rPr>
        <w:t>E</w:t>
      </w:r>
      <w:r w:rsidRPr="0040770F">
        <w:rPr>
          <w:szCs w:val="22"/>
        </w:rPr>
        <w:t xml:space="preserve"> </w:t>
      </w:r>
      <w:hyperlink r:id="rId9" w:history="1">
        <w:r w:rsidRPr="0040770F">
          <w:rPr>
            <w:rStyle w:val="Hyperlink"/>
            <w:szCs w:val="22"/>
          </w:rPr>
          <w:t>judith.zeitlhofer@dioezese-linz.at</w:t>
        </w:r>
      </w:hyperlink>
    </w:p>
    <w:p w14:paraId="24E9252A" w14:textId="77777777" w:rsidR="00F4446B" w:rsidRDefault="00F4446B" w:rsidP="00F4446B">
      <w:pPr>
        <w:rPr>
          <w:szCs w:val="22"/>
        </w:rPr>
      </w:pPr>
      <w:r w:rsidRPr="0040770F">
        <w:rPr>
          <w:b/>
          <w:bCs/>
          <w:szCs w:val="22"/>
        </w:rPr>
        <w:t>T</w:t>
      </w:r>
      <w:r w:rsidRPr="0040770F">
        <w:rPr>
          <w:szCs w:val="22"/>
        </w:rPr>
        <w:t xml:space="preserve"> 0732 76</w:t>
      </w:r>
      <w:r>
        <w:rPr>
          <w:szCs w:val="22"/>
        </w:rPr>
        <w:t xml:space="preserve"> 10-</w:t>
      </w:r>
      <w:r w:rsidRPr="0040770F">
        <w:rPr>
          <w:szCs w:val="22"/>
        </w:rPr>
        <w:t xml:space="preserve">3315 </w:t>
      </w:r>
    </w:p>
    <w:p w14:paraId="1F43726F" w14:textId="77777777" w:rsidR="00F4446B" w:rsidRDefault="00F4446B" w:rsidP="00F4446B">
      <w:pPr>
        <w:rPr>
          <w:szCs w:val="22"/>
        </w:rPr>
      </w:pPr>
      <w:r w:rsidRPr="008469C6">
        <w:rPr>
          <w:b/>
          <w:szCs w:val="22"/>
        </w:rPr>
        <w:t xml:space="preserve">M </w:t>
      </w:r>
      <w:r>
        <w:rPr>
          <w:szCs w:val="22"/>
        </w:rPr>
        <w:t>0676 87 76 33 15</w:t>
      </w:r>
    </w:p>
    <w:p w14:paraId="1C32EB92" w14:textId="556479BD" w:rsidR="00F4446B" w:rsidRDefault="00F4446B" w:rsidP="007D4A8B">
      <w:pPr>
        <w:spacing w:after="120"/>
        <w:rPr>
          <w:rFonts w:cs="Arial"/>
        </w:rPr>
      </w:pPr>
    </w:p>
    <w:p w14:paraId="3E997636" w14:textId="46DADD31" w:rsidR="00B97CB7" w:rsidRPr="00B97CB7" w:rsidRDefault="00B97CB7" w:rsidP="007D4A8B">
      <w:pPr>
        <w:spacing w:after="120"/>
        <w:rPr>
          <w:rFonts w:cs="Arial"/>
          <w:b/>
        </w:rPr>
      </w:pPr>
      <w:r w:rsidRPr="00581FA5">
        <w:rPr>
          <w:rFonts w:cs="Arial"/>
          <w:b/>
        </w:rPr>
        <w:t>Fotos: © Kath. Jugend OÖ (honorarfrei)</w:t>
      </w:r>
    </w:p>
    <w:p w14:paraId="221CAEE9" w14:textId="3D4CD621" w:rsidR="00581FA5" w:rsidRPr="00581FA5" w:rsidRDefault="00581FA5" w:rsidP="00200687">
      <w:pPr>
        <w:spacing w:after="120"/>
      </w:pPr>
      <w:r w:rsidRPr="00581FA5">
        <w:t>Foto 1 und Foto 2: Nathalie (l.) und Emma</w:t>
      </w:r>
      <w:r>
        <w:t xml:space="preserve"> ermutigen Jugendliche, bei „72 Stunden ohne Kompromiss“ mitzumachen. </w:t>
      </w:r>
    </w:p>
    <w:p w14:paraId="4DA2C3F6" w14:textId="33CD8F0C" w:rsidR="000F2CFD" w:rsidRDefault="00581FA5" w:rsidP="00200687">
      <w:pPr>
        <w:spacing w:after="120"/>
        <w:rPr>
          <w:rFonts w:cs="Arial"/>
        </w:rPr>
      </w:pPr>
      <w:r w:rsidRPr="00200687">
        <w:t xml:space="preserve">Foto 3: Nathalie (l.) und Emma (r.) mit </w:t>
      </w:r>
      <w:r w:rsidR="00200687" w:rsidRPr="00200687">
        <w:t>Judith Zeitlhofer, der Projektkoordinatorin von „72 Stunden</w:t>
      </w:r>
      <w:r w:rsidR="00200687">
        <w:t xml:space="preserve"> ohne Kompromiss“</w:t>
      </w:r>
    </w:p>
    <w:sectPr w:rsidR="000F2CFD" w:rsidSect="009C7F74">
      <w:footerReference w:type="default" r:id="rId10"/>
      <w:headerReference w:type="first" r:id="rId11"/>
      <w:footerReference w:type="first" r:id="rId12"/>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563B3B" w14:textId="77777777" w:rsidR="006352BA" w:rsidRDefault="006352BA">
      <w:r>
        <w:separator/>
      </w:r>
    </w:p>
  </w:endnote>
  <w:endnote w:type="continuationSeparator" w:id="0">
    <w:p w14:paraId="48ABDCAB" w14:textId="77777777" w:rsidR="006352BA" w:rsidRDefault="006352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66B818" w14:textId="77777777" w:rsidR="00CB767C" w:rsidRDefault="00CB767C"/>
  <w:p w14:paraId="3FB1495C"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1F097507" w14:textId="77777777">
      <w:tc>
        <w:tcPr>
          <w:tcW w:w="2197" w:type="dxa"/>
        </w:tcPr>
        <w:p w14:paraId="0F5823B2" w14:textId="77777777" w:rsidR="00CB767C" w:rsidRDefault="00CB767C" w:rsidP="00CF37D2">
          <w:pPr>
            <w:pStyle w:val="Fuzeile"/>
            <w:rPr>
              <w:sz w:val="16"/>
            </w:rPr>
          </w:pPr>
          <w:r>
            <w:rPr>
              <w:sz w:val="16"/>
            </w:rPr>
            <w:t>Diözese Linz</w:t>
          </w:r>
        </w:p>
        <w:p w14:paraId="435E0BE7" w14:textId="77777777" w:rsidR="00CB767C" w:rsidRDefault="00CB767C" w:rsidP="00CF37D2">
          <w:pPr>
            <w:pStyle w:val="Fuzeile"/>
            <w:rPr>
              <w:sz w:val="16"/>
            </w:rPr>
          </w:pPr>
          <w:r>
            <w:rPr>
              <w:sz w:val="16"/>
            </w:rPr>
            <w:t>Kommunikation/Presse</w:t>
          </w:r>
        </w:p>
        <w:p w14:paraId="09FB6527" w14:textId="77777777" w:rsidR="00CB767C" w:rsidRDefault="00CB767C" w:rsidP="00CF37D2">
          <w:pPr>
            <w:pStyle w:val="Fuzeile"/>
            <w:rPr>
              <w:sz w:val="16"/>
            </w:rPr>
          </w:pPr>
          <w:r>
            <w:rPr>
              <w:sz w:val="16"/>
            </w:rPr>
            <w:t>Verantwortlich:</w:t>
          </w:r>
        </w:p>
        <w:p w14:paraId="0C64408B"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7D0CD0E3" w14:textId="77777777" w:rsidR="00CB767C" w:rsidRDefault="00CB767C" w:rsidP="00CF37D2">
          <w:pPr>
            <w:pStyle w:val="Fuzeile"/>
            <w:ind w:left="-70"/>
            <w:rPr>
              <w:sz w:val="16"/>
            </w:rPr>
          </w:pPr>
          <w:r>
            <w:rPr>
              <w:sz w:val="16"/>
            </w:rPr>
            <w:t>4021 Linz</w:t>
          </w:r>
        </w:p>
        <w:p w14:paraId="6FB67DBD" w14:textId="77777777" w:rsidR="00CB767C" w:rsidRDefault="00AE0EBF" w:rsidP="00CF37D2">
          <w:pPr>
            <w:pStyle w:val="Fuzeile"/>
            <w:ind w:left="-70"/>
            <w:rPr>
              <w:sz w:val="16"/>
            </w:rPr>
          </w:pPr>
          <w:r>
            <w:rPr>
              <w:sz w:val="16"/>
            </w:rPr>
            <w:t>Herr</w:t>
          </w:r>
          <w:r w:rsidR="00CB767C">
            <w:rPr>
              <w:sz w:val="16"/>
            </w:rPr>
            <w:t>enstraße 19, Pf. 251</w:t>
          </w:r>
        </w:p>
        <w:p w14:paraId="47029D71" w14:textId="77777777" w:rsidR="00CB767C" w:rsidRDefault="00CB767C" w:rsidP="00CF37D2">
          <w:pPr>
            <w:pStyle w:val="Fuzeile"/>
            <w:ind w:left="-70"/>
            <w:rPr>
              <w:sz w:val="16"/>
            </w:rPr>
          </w:pPr>
          <w:r>
            <w:rPr>
              <w:sz w:val="16"/>
            </w:rPr>
            <w:t>Telefon 0732 / 772676 - 1130</w:t>
          </w:r>
        </w:p>
        <w:p w14:paraId="4A5ED38A" w14:textId="77777777" w:rsidR="00CB767C" w:rsidRDefault="00CB767C" w:rsidP="00CF37D2">
          <w:pPr>
            <w:pStyle w:val="Fuzeile"/>
            <w:ind w:left="-70"/>
            <w:rPr>
              <w:sz w:val="16"/>
            </w:rPr>
          </w:pPr>
          <w:r>
            <w:rPr>
              <w:sz w:val="16"/>
            </w:rPr>
            <w:t>Fax 0732 / 772676 - 1175</w:t>
          </w:r>
        </w:p>
      </w:tc>
      <w:tc>
        <w:tcPr>
          <w:tcW w:w="4462" w:type="dxa"/>
        </w:tcPr>
        <w:p w14:paraId="32E626A8" w14:textId="77777777" w:rsidR="00CB767C" w:rsidRDefault="00CB767C" w:rsidP="00CF37D2">
          <w:pPr>
            <w:pStyle w:val="Fuzeile"/>
            <w:rPr>
              <w:sz w:val="16"/>
            </w:rPr>
          </w:pPr>
          <w:r>
            <w:rPr>
              <w:sz w:val="16"/>
            </w:rPr>
            <w:t xml:space="preserve">E-Mail: </w:t>
          </w:r>
          <w:r w:rsidRPr="004A197A">
            <w:rPr>
              <w:sz w:val="16"/>
            </w:rPr>
            <w:t>presse@dioezese-linz.at</w:t>
          </w:r>
        </w:p>
        <w:p w14:paraId="4265C67C" w14:textId="77777777" w:rsidR="00CB767C" w:rsidRDefault="00CB767C" w:rsidP="00CF37D2">
          <w:pPr>
            <w:pStyle w:val="Fuzeile"/>
            <w:rPr>
              <w:sz w:val="16"/>
            </w:rPr>
          </w:pPr>
          <w:r>
            <w:rPr>
              <w:sz w:val="16"/>
            </w:rPr>
            <w:t xml:space="preserve">Web: </w:t>
          </w:r>
          <w:r w:rsidR="004A197A" w:rsidRPr="004A197A">
            <w:rPr>
              <w:sz w:val="16"/>
            </w:rPr>
            <w:t>www.dioezese-linz.at</w:t>
          </w:r>
          <w:r>
            <w:rPr>
              <w:sz w:val="16"/>
            </w:rPr>
            <w:t xml:space="preserve"> </w:t>
          </w:r>
        </w:p>
        <w:p w14:paraId="557C5983" w14:textId="77777777" w:rsidR="00CB767C" w:rsidRDefault="00CB767C" w:rsidP="00CF37D2">
          <w:pPr>
            <w:pStyle w:val="Fuzeile"/>
            <w:rPr>
              <w:sz w:val="16"/>
            </w:rPr>
          </w:pPr>
        </w:p>
        <w:p w14:paraId="1E82E7F5" w14:textId="77777777" w:rsidR="00CB767C" w:rsidRDefault="00CB767C" w:rsidP="00CF37D2">
          <w:pPr>
            <w:pStyle w:val="Fuzeile"/>
            <w:rPr>
              <w:sz w:val="16"/>
            </w:rPr>
          </w:pPr>
          <w:r>
            <w:rPr>
              <w:sz w:val="16"/>
            </w:rPr>
            <w:t>Offenlegung: www.dioezese-linz.at/offenlegung</w:t>
          </w:r>
        </w:p>
      </w:tc>
    </w:tr>
  </w:tbl>
  <w:p w14:paraId="48DB4AE9" w14:textId="77777777" w:rsidR="00CB767C" w:rsidRDefault="00CB767C"/>
  <w:p w14:paraId="1FD59D6B"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BAA532" w14:textId="77777777" w:rsidR="00CB767C" w:rsidRDefault="00CB767C"/>
  <w:p w14:paraId="3060441E" w14:textId="77777777" w:rsidR="008E11B1" w:rsidRDefault="008E11B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669F3B07" w14:textId="77777777" w:rsidTr="00714F83">
      <w:tc>
        <w:tcPr>
          <w:tcW w:w="2124" w:type="dxa"/>
        </w:tcPr>
        <w:p w14:paraId="7821ED7D" w14:textId="77777777" w:rsidR="00CB767C" w:rsidRDefault="00CB767C">
          <w:pPr>
            <w:pStyle w:val="Fuzeile"/>
            <w:rPr>
              <w:sz w:val="16"/>
            </w:rPr>
          </w:pPr>
          <w:r>
            <w:rPr>
              <w:sz w:val="16"/>
            </w:rPr>
            <w:t>Diözese Linz</w:t>
          </w:r>
        </w:p>
        <w:p w14:paraId="48A0D643" w14:textId="77777777" w:rsidR="00CB767C" w:rsidRDefault="00CB767C">
          <w:pPr>
            <w:pStyle w:val="Fuzeile"/>
            <w:rPr>
              <w:sz w:val="16"/>
            </w:rPr>
          </w:pPr>
          <w:r>
            <w:rPr>
              <w:sz w:val="16"/>
            </w:rPr>
            <w:t>Kommunikation/Presse</w:t>
          </w:r>
        </w:p>
        <w:p w14:paraId="5D4899EF" w14:textId="77777777" w:rsidR="00CB767C" w:rsidRDefault="00CB767C">
          <w:pPr>
            <w:pStyle w:val="Fuzeile"/>
            <w:rPr>
              <w:sz w:val="16"/>
            </w:rPr>
          </w:pPr>
          <w:r>
            <w:rPr>
              <w:sz w:val="16"/>
            </w:rPr>
            <w:t>Verantwortlich:</w:t>
          </w:r>
        </w:p>
        <w:p w14:paraId="45465E9C" w14:textId="77777777" w:rsidR="00CB767C" w:rsidRDefault="002A708B">
          <w:pPr>
            <w:pStyle w:val="Fuzeile"/>
            <w:rPr>
              <w:sz w:val="16"/>
            </w:rPr>
          </w:pPr>
          <w:r>
            <w:rPr>
              <w:sz w:val="16"/>
            </w:rPr>
            <w:t>Michael Kram</w:t>
          </w:r>
          <w:r w:rsidR="00CB767C">
            <w:rPr>
              <w:sz w:val="16"/>
            </w:rPr>
            <w:t xml:space="preserve">l </w:t>
          </w:r>
        </w:p>
      </w:tc>
      <w:tc>
        <w:tcPr>
          <w:tcW w:w="2551" w:type="dxa"/>
        </w:tcPr>
        <w:p w14:paraId="37A85905" w14:textId="77777777" w:rsidR="00CB767C" w:rsidRDefault="00CB767C" w:rsidP="00714F83">
          <w:pPr>
            <w:pStyle w:val="Fuzeile"/>
            <w:ind w:left="-70"/>
            <w:rPr>
              <w:sz w:val="16"/>
            </w:rPr>
          </w:pPr>
          <w:r>
            <w:rPr>
              <w:sz w:val="16"/>
            </w:rPr>
            <w:t>4021 Linz</w:t>
          </w:r>
        </w:p>
        <w:p w14:paraId="506BE032" w14:textId="77777777" w:rsidR="00CB767C" w:rsidRDefault="00807C90" w:rsidP="00714F83">
          <w:pPr>
            <w:pStyle w:val="Fuzeile"/>
            <w:ind w:left="-70"/>
            <w:rPr>
              <w:sz w:val="16"/>
            </w:rPr>
          </w:pPr>
          <w:r>
            <w:rPr>
              <w:sz w:val="16"/>
            </w:rPr>
            <w:t>Herr</w:t>
          </w:r>
          <w:r w:rsidR="00CB767C">
            <w:rPr>
              <w:sz w:val="16"/>
            </w:rPr>
            <w:t>enstraße 19, Pf. 251</w:t>
          </w:r>
        </w:p>
        <w:p w14:paraId="5584ADA9" w14:textId="77777777" w:rsidR="00CB767C" w:rsidRDefault="00CB767C" w:rsidP="00714F83">
          <w:pPr>
            <w:pStyle w:val="Fuzeile"/>
            <w:ind w:left="-70"/>
            <w:rPr>
              <w:sz w:val="16"/>
            </w:rPr>
          </w:pPr>
          <w:r>
            <w:rPr>
              <w:sz w:val="16"/>
            </w:rPr>
            <w:t>Telefon 0732 / 772676 - 1130</w:t>
          </w:r>
        </w:p>
        <w:p w14:paraId="5E0721E1" w14:textId="77777777" w:rsidR="00CB767C" w:rsidRDefault="00CB767C" w:rsidP="00714F83">
          <w:pPr>
            <w:pStyle w:val="Fuzeile"/>
            <w:ind w:left="-70"/>
            <w:rPr>
              <w:sz w:val="16"/>
            </w:rPr>
          </w:pPr>
          <w:r>
            <w:rPr>
              <w:sz w:val="16"/>
            </w:rPr>
            <w:t>Fax 0732 / 772676 - 1175</w:t>
          </w:r>
        </w:p>
      </w:tc>
      <w:tc>
        <w:tcPr>
          <w:tcW w:w="4462" w:type="dxa"/>
        </w:tcPr>
        <w:p w14:paraId="52ABADBF"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1F355FA4" w14:textId="77777777"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5DA2D597" w14:textId="77777777" w:rsidR="00CB767C" w:rsidRDefault="00CB767C">
          <w:pPr>
            <w:pStyle w:val="Fuzeile"/>
            <w:rPr>
              <w:sz w:val="16"/>
            </w:rPr>
          </w:pPr>
        </w:p>
        <w:p w14:paraId="4AE8F8D7" w14:textId="77777777" w:rsidR="00CB767C" w:rsidRDefault="00CB767C">
          <w:pPr>
            <w:pStyle w:val="Fuzeile"/>
            <w:rPr>
              <w:sz w:val="16"/>
            </w:rPr>
          </w:pPr>
          <w:r>
            <w:rPr>
              <w:sz w:val="16"/>
            </w:rPr>
            <w:t>Offenlegung: www.dioezese-linz.at/offenlegung</w:t>
          </w:r>
        </w:p>
      </w:tc>
    </w:tr>
  </w:tbl>
  <w:p w14:paraId="05A85D1A"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EE230B" w14:textId="77777777" w:rsidR="006352BA" w:rsidRDefault="006352BA">
      <w:r>
        <w:separator/>
      </w:r>
    </w:p>
  </w:footnote>
  <w:footnote w:type="continuationSeparator" w:id="0">
    <w:p w14:paraId="37A68044" w14:textId="77777777" w:rsidR="006352BA" w:rsidRDefault="006352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B9C377" w14:textId="77777777" w:rsidR="00CB767C" w:rsidRDefault="002A708B">
    <w:pPr>
      <w:pStyle w:val="Kopfzeile"/>
      <w:jc w:val="right"/>
      <w:rPr>
        <w:sz w:val="24"/>
      </w:rPr>
    </w:pPr>
    <w:r>
      <w:rPr>
        <w:noProof/>
        <w:sz w:val="24"/>
      </w:rPr>
      <w:drawing>
        <wp:inline distT="0" distB="0" distL="0" distR="0" wp14:anchorId="40A5BB66" wp14:editId="311318B7">
          <wp:extent cx="1800225" cy="733425"/>
          <wp:effectExtent l="0" t="0" r="9525" b="9525"/>
          <wp:docPr id="11"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588C737C" w14:textId="77777777" w:rsidR="00CB767C" w:rsidRDefault="00CB767C">
    <w:pPr>
      <w:pStyle w:val="Kopfzeile"/>
      <w:jc w:val="right"/>
      <w:rPr>
        <w:sz w:val="24"/>
      </w:rPr>
    </w:pPr>
  </w:p>
  <w:p w14:paraId="1F375249" w14:textId="77777777" w:rsidR="00CB767C" w:rsidRDefault="00CB767C">
    <w:pPr>
      <w:pStyle w:val="Kopfzeile"/>
      <w:jc w:val="right"/>
      <w:rPr>
        <w:sz w:val="24"/>
      </w:rPr>
    </w:pPr>
  </w:p>
  <w:p w14:paraId="285C8620" w14:textId="77777777" w:rsidR="00CB767C" w:rsidRDefault="00CB767C">
    <w:pPr>
      <w:pStyle w:val="Kopfzeile"/>
      <w:spacing w:before="60"/>
      <w:ind w:right="-57"/>
      <w:jc w:val="right"/>
      <w:rPr>
        <w:spacing w:val="70"/>
        <w:sz w:val="24"/>
      </w:rPr>
    </w:pPr>
    <w:r>
      <w:rPr>
        <w:b/>
        <w:spacing w:val="70"/>
        <w:sz w:val="24"/>
      </w:rPr>
      <w:t>Pressemitteilung</w:t>
    </w:r>
  </w:p>
  <w:p w14:paraId="009237AB" w14:textId="77777777" w:rsidR="00CB767C" w:rsidRDefault="00CB767C">
    <w:pPr>
      <w:pStyle w:val="Kopfzeile"/>
      <w:spacing w:before="60"/>
      <w:jc w:val="right"/>
      <w:rPr>
        <w:sz w:val="20"/>
      </w:rPr>
    </w:pPr>
  </w:p>
  <w:p w14:paraId="046E5DE3"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1264C"/>
    <w:multiLevelType w:val="hybridMultilevel"/>
    <w:tmpl w:val="FA54ECC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10A0D02"/>
    <w:multiLevelType w:val="hybridMultilevel"/>
    <w:tmpl w:val="FDF2C39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086363E8"/>
    <w:multiLevelType w:val="hybridMultilevel"/>
    <w:tmpl w:val="0DACDA7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0D966195"/>
    <w:multiLevelType w:val="hybridMultilevel"/>
    <w:tmpl w:val="C4F6C77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3FA0450"/>
    <w:multiLevelType w:val="hybridMultilevel"/>
    <w:tmpl w:val="6FE4EBB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1A5B4CAF"/>
    <w:multiLevelType w:val="hybridMultilevel"/>
    <w:tmpl w:val="1ED8CCC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1CA81ADE"/>
    <w:multiLevelType w:val="hybridMultilevel"/>
    <w:tmpl w:val="D65C351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21EE5FC7"/>
    <w:multiLevelType w:val="hybridMultilevel"/>
    <w:tmpl w:val="55484510"/>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298642B7"/>
    <w:multiLevelType w:val="hybridMultilevel"/>
    <w:tmpl w:val="7490295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2DCE7F00"/>
    <w:multiLevelType w:val="hybridMultilevel"/>
    <w:tmpl w:val="E6BE852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2E3615AB"/>
    <w:multiLevelType w:val="hybridMultilevel"/>
    <w:tmpl w:val="0D2CC95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2EE82BF5"/>
    <w:multiLevelType w:val="hybridMultilevel"/>
    <w:tmpl w:val="0D2A6E7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3502442D"/>
    <w:multiLevelType w:val="hybridMultilevel"/>
    <w:tmpl w:val="7EEC9B5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380250A4"/>
    <w:multiLevelType w:val="multilevel"/>
    <w:tmpl w:val="D2B86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B8E78E6"/>
    <w:multiLevelType w:val="hybridMultilevel"/>
    <w:tmpl w:val="D8D033B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3FA30200"/>
    <w:multiLevelType w:val="hybridMultilevel"/>
    <w:tmpl w:val="6206E9C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42C53624"/>
    <w:multiLevelType w:val="hybridMultilevel"/>
    <w:tmpl w:val="797036C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4A4D26F7"/>
    <w:multiLevelType w:val="hybridMultilevel"/>
    <w:tmpl w:val="129C6CC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4CFF1237"/>
    <w:multiLevelType w:val="hybridMultilevel"/>
    <w:tmpl w:val="0A303D2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575B0FF4"/>
    <w:multiLevelType w:val="multilevel"/>
    <w:tmpl w:val="4D0C3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88D5A0A"/>
    <w:multiLevelType w:val="hybridMultilevel"/>
    <w:tmpl w:val="0FD0FCF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5F3116D1"/>
    <w:multiLevelType w:val="hybridMultilevel"/>
    <w:tmpl w:val="CDE6796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15:restartNumberingAfterBreak="0">
    <w:nsid w:val="617F1B1A"/>
    <w:multiLevelType w:val="hybridMultilevel"/>
    <w:tmpl w:val="5276F2B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15:restartNumberingAfterBreak="0">
    <w:nsid w:val="660646D4"/>
    <w:multiLevelType w:val="hybridMultilevel"/>
    <w:tmpl w:val="062629F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4" w15:restartNumberingAfterBreak="0">
    <w:nsid w:val="70DC7442"/>
    <w:multiLevelType w:val="hybridMultilevel"/>
    <w:tmpl w:val="BD340DB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15:restartNumberingAfterBreak="0">
    <w:nsid w:val="71E06708"/>
    <w:multiLevelType w:val="hybridMultilevel"/>
    <w:tmpl w:val="C940512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3"/>
  </w:num>
  <w:num w:numId="2">
    <w:abstractNumId w:val="7"/>
  </w:num>
  <w:num w:numId="3">
    <w:abstractNumId w:val="1"/>
  </w:num>
  <w:num w:numId="4">
    <w:abstractNumId w:val="6"/>
  </w:num>
  <w:num w:numId="5">
    <w:abstractNumId w:val="23"/>
  </w:num>
  <w:num w:numId="6">
    <w:abstractNumId w:val="11"/>
  </w:num>
  <w:num w:numId="7">
    <w:abstractNumId w:val="4"/>
  </w:num>
  <w:num w:numId="8">
    <w:abstractNumId w:val="25"/>
  </w:num>
  <w:num w:numId="9">
    <w:abstractNumId w:val="22"/>
  </w:num>
  <w:num w:numId="10">
    <w:abstractNumId w:val="0"/>
  </w:num>
  <w:num w:numId="11">
    <w:abstractNumId w:val="24"/>
  </w:num>
  <w:num w:numId="12">
    <w:abstractNumId w:val="15"/>
  </w:num>
  <w:num w:numId="13">
    <w:abstractNumId w:val="17"/>
  </w:num>
  <w:num w:numId="14">
    <w:abstractNumId w:val="9"/>
  </w:num>
  <w:num w:numId="15">
    <w:abstractNumId w:val="20"/>
  </w:num>
  <w:num w:numId="16">
    <w:abstractNumId w:val="14"/>
  </w:num>
  <w:num w:numId="17">
    <w:abstractNumId w:val="18"/>
  </w:num>
  <w:num w:numId="18">
    <w:abstractNumId w:val="16"/>
  </w:num>
  <w:num w:numId="19">
    <w:abstractNumId w:val="5"/>
  </w:num>
  <w:num w:numId="20">
    <w:abstractNumId w:val="2"/>
  </w:num>
  <w:num w:numId="21">
    <w:abstractNumId w:val="3"/>
  </w:num>
  <w:num w:numId="22">
    <w:abstractNumId w:val="10"/>
  </w:num>
  <w:num w:numId="23">
    <w:abstractNumId w:val="12"/>
  </w:num>
  <w:num w:numId="24">
    <w:abstractNumId w:val="8"/>
  </w:num>
  <w:num w:numId="25">
    <w:abstractNumId w:val="21"/>
  </w:num>
  <w:num w:numId="2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8"/>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52BA"/>
    <w:rsid w:val="0000506F"/>
    <w:rsid w:val="00010D38"/>
    <w:rsid w:val="0002459D"/>
    <w:rsid w:val="000249FD"/>
    <w:rsid w:val="00027066"/>
    <w:rsid w:val="000273E9"/>
    <w:rsid w:val="00027FD6"/>
    <w:rsid w:val="00042475"/>
    <w:rsid w:val="00046B16"/>
    <w:rsid w:val="00046DA8"/>
    <w:rsid w:val="00047678"/>
    <w:rsid w:val="000519D3"/>
    <w:rsid w:val="0005577C"/>
    <w:rsid w:val="0005696B"/>
    <w:rsid w:val="000603BD"/>
    <w:rsid w:val="00061257"/>
    <w:rsid w:val="00070B71"/>
    <w:rsid w:val="00070BBD"/>
    <w:rsid w:val="0007233D"/>
    <w:rsid w:val="00073541"/>
    <w:rsid w:val="00073C67"/>
    <w:rsid w:val="000758C9"/>
    <w:rsid w:val="00085ECF"/>
    <w:rsid w:val="00086690"/>
    <w:rsid w:val="000872E9"/>
    <w:rsid w:val="000914EC"/>
    <w:rsid w:val="00095130"/>
    <w:rsid w:val="000979F3"/>
    <w:rsid w:val="000A4F02"/>
    <w:rsid w:val="000A72AB"/>
    <w:rsid w:val="000B3CAF"/>
    <w:rsid w:val="000B62F1"/>
    <w:rsid w:val="000C1541"/>
    <w:rsid w:val="000C4921"/>
    <w:rsid w:val="000C5D48"/>
    <w:rsid w:val="000C6107"/>
    <w:rsid w:val="000D096C"/>
    <w:rsid w:val="000E4561"/>
    <w:rsid w:val="000F2CFD"/>
    <w:rsid w:val="00103D4F"/>
    <w:rsid w:val="00104072"/>
    <w:rsid w:val="00112264"/>
    <w:rsid w:val="001148A7"/>
    <w:rsid w:val="00126F71"/>
    <w:rsid w:val="00141001"/>
    <w:rsid w:val="0014116B"/>
    <w:rsid w:val="001464A8"/>
    <w:rsid w:val="001468F0"/>
    <w:rsid w:val="00155DED"/>
    <w:rsid w:val="00156BDA"/>
    <w:rsid w:val="0016036A"/>
    <w:rsid w:val="00160EF3"/>
    <w:rsid w:val="00166070"/>
    <w:rsid w:val="001719C4"/>
    <w:rsid w:val="001751C6"/>
    <w:rsid w:val="00181AAE"/>
    <w:rsid w:val="00183A62"/>
    <w:rsid w:val="0018480F"/>
    <w:rsid w:val="0018739C"/>
    <w:rsid w:val="00191577"/>
    <w:rsid w:val="00192EC1"/>
    <w:rsid w:val="0019512B"/>
    <w:rsid w:val="001A7C88"/>
    <w:rsid w:val="001C367D"/>
    <w:rsid w:val="001C50A3"/>
    <w:rsid w:val="001C5DDA"/>
    <w:rsid w:val="001D2E6E"/>
    <w:rsid w:val="001E456E"/>
    <w:rsid w:val="001E56A6"/>
    <w:rsid w:val="001F099E"/>
    <w:rsid w:val="001F79F9"/>
    <w:rsid w:val="00200687"/>
    <w:rsid w:val="0020136E"/>
    <w:rsid w:val="00210614"/>
    <w:rsid w:val="00213FFB"/>
    <w:rsid w:val="00216BE9"/>
    <w:rsid w:val="0021758D"/>
    <w:rsid w:val="00225119"/>
    <w:rsid w:val="00236B39"/>
    <w:rsid w:val="002402FC"/>
    <w:rsid w:val="00240B5A"/>
    <w:rsid w:val="00240C35"/>
    <w:rsid w:val="00240E8D"/>
    <w:rsid w:val="002472C6"/>
    <w:rsid w:val="00253D93"/>
    <w:rsid w:val="00257D55"/>
    <w:rsid w:val="002601B9"/>
    <w:rsid w:val="002603B0"/>
    <w:rsid w:val="00260C6D"/>
    <w:rsid w:val="00262E48"/>
    <w:rsid w:val="00263203"/>
    <w:rsid w:val="00266CB5"/>
    <w:rsid w:val="00272046"/>
    <w:rsid w:val="002739A3"/>
    <w:rsid w:val="002906A8"/>
    <w:rsid w:val="002957C1"/>
    <w:rsid w:val="002A708B"/>
    <w:rsid w:val="002B0D56"/>
    <w:rsid w:val="002B2D0F"/>
    <w:rsid w:val="002B329C"/>
    <w:rsid w:val="002B3820"/>
    <w:rsid w:val="002B66E4"/>
    <w:rsid w:val="002D226E"/>
    <w:rsid w:val="002D773F"/>
    <w:rsid w:val="002E0C9B"/>
    <w:rsid w:val="002E2665"/>
    <w:rsid w:val="002E3921"/>
    <w:rsid w:val="002E5529"/>
    <w:rsid w:val="002F3701"/>
    <w:rsid w:val="003009B8"/>
    <w:rsid w:val="00301E7C"/>
    <w:rsid w:val="003075BB"/>
    <w:rsid w:val="00310163"/>
    <w:rsid w:val="003144E2"/>
    <w:rsid w:val="003215BF"/>
    <w:rsid w:val="00321782"/>
    <w:rsid w:val="00324864"/>
    <w:rsid w:val="00331B3D"/>
    <w:rsid w:val="00333BCF"/>
    <w:rsid w:val="00335DEB"/>
    <w:rsid w:val="00336028"/>
    <w:rsid w:val="00350DC7"/>
    <w:rsid w:val="00352064"/>
    <w:rsid w:val="003553F2"/>
    <w:rsid w:val="00356991"/>
    <w:rsid w:val="00357C63"/>
    <w:rsid w:val="0036083E"/>
    <w:rsid w:val="00366248"/>
    <w:rsid w:val="00370D0C"/>
    <w:rsid w:val="003726D8"/>
    <w:rsid w:val="00373E6B"/>
    <w:rsid w:val="00377299"/>
    <w:rsid w:val="00381C14"/>
    <w:rsid w:val="003839D1"/>
    <w:rsid w:val="00385214"/>
    <w:rsid w:val="00387768"/>
    <w:rsid w:val="00390859"/>
    <w:rsid w:val="00395BC6"/>
    <w:rsid w:val="003A14A1"/>
    <w:rsid w:val="003A6367"/>
    <w:rsid w:val="003A79A3"/>
    <w:rsid w:val="003B3162"/>
    <w:rsid w:val="003D08FE"/>
    <w:rsid w:val="003D3564"/>
    <w:rsid w:val="003D4BE2"/>
    <w:rsid w:val="003D61BB"/>
    <w:rsid w:val="003D6EE1"/>
    <w:rsid w:val="003E034D"/>
    <w:rsid w:val="003E3573"/>
    <w:rsid w:val="003F0D71"/>
    <w:rsid w:val="003F259D"/>
    <w:rsid w:val="004102A0"/>
    <w:rsid w:val="00411B94"/>
    <w:rsid w:val="004128A7"/>
    <w:rsid w:val="0041399B"/>
    <w:rsid w:val="00414534"/>
    <w:rsid w:val="00420377"/>
    <w:rsid w:val="0042108E"/>
    <w:rsid w:val="00421C0A"/>
    <w:rsid w:val="00422BB1"/>
    <w:rsid w:val="0042321A"/>
    <w:rsid w:val="00427AEF"/>
    <w:rsid w:val="00430D75"/>
    <w:rsid w:val="004375DA"/>
    <w:rsid w:val="004378A5"/>
    <w:rsid w:val="00446898"/>
    <w:rsid w:val="00450648"/>
    <w:rsid w:val="004542E9"/>
    <w:rsid w:val="00461AF8"/>
    <w:rsid w:val="004647DF"/>
    <w:rsid w:val="00466433"/>
    <w:rsid w:val="0046774D"/>
    <w:rsid w:val="0047027D"/>
    <w:rsid w:val="00470BBF"/>
    <w:rsid w:val="00472DEE"/>
    <w:rsid w:val="00472FF2"/>
    <w:rsid w:val="0049498B"/>
    <w:rsid w:val="004A197A"/>
    <w:rsid w:val="004B0DBD"/>
    <w:rsid w:val="004B515B"/>
    <w:rsid w:val="004B6A9B"/>
    <w:rsid w:val="004B6B41"/>
    <w:rsid w:val="004C0C24"/>
    <w:rsid w:val="004C1B10"/>
    <w:rsid w:val="004C7CFF"/>
    <w:rsid w:val="004D7F70"/>
    <w:rsid w:val="004E1DCD"/>
    <w:rsid w:val="004E2433"/>
    <w:rsid w:val="004E3945"/>
    <w:rsid w:val="004E5A84"/>
    <w:rsid w:val="004E6F4E"/>
    <w:rsid w:val="004F00EB"/>
    <w:rsid w:val="00503A1E"/>
    <w:rsid w:val="00510A5E"/>
    <w:rsid w:val="00512DEE"/>
    <w:rsid w:val="00513AFD"/>
    <w:rsid w:val="00516D7C"/>
    <w:rsid w:val="00521459"/>
    <w:rsid w:val="00522AB3"/>
    <w:rsid w:val="005249EF"/>
    <w:rsid w:val="0053270B"/>
    <w:rsid w:val="00537D1F"/>
    <w:rsid w:val="0054016A"/>
    <w:rsid w:val="00542BEA"/>
    <w:rsid w:val="00543E0B"/>
    <w:rsid w:val="005447F9"/>
    <w:rsid w:val="0055333E"/>
    <w:rsid w:val="005601C1"/>
    <w:rsid w:val="005613B9"/>
    <w:rsid w:val="00567B3E"/>
    <w:rsid w:val="0057069F"/>
    <w:rsid w:val="00574114"/>
    <w:rsid w:val="00581FA5"/>
    <w:rsid w:val="00590DF0"/>
    <w:rsid w:val="00593402"/>
    <w:rsid w:val="00594F60"/>
    <w:rsid w:val="005A531A"/>
    <w:rsid w:val="005C59F6"/>
    <w:rsid w:val="005C6779"/>
    <w:rsid w:val="005D25D3"/>
    <w:rsid w:val="005E183A"/>
    <w:rsid w:val="005E4574"/>
    <w:rsid w:val="005E7CC3"/>
    <w:rsid w:val="005F1E7F"/>
    <w:rsid w:val="005F446F"/>
    <w:rsid w:val="00600B6F"/>
    <w:rsid w:val="00600F40"/>
    <w:rsid w:val="00601035"/>
    <w:rsid w:val="00603295"/>
    <w:rsid w:val="00605C79"/>
    <w:rsid w:val="00613E6B"/>
    <w:rsid w:val="006169BD"/>
    <w:rsid w:val="0062154B"/>
    <w:rsid w:val="00623277"/>
    <w:rsid w:val="0062568D"/>
    <w:rsid w:val="00630539"/>
    <w:rsid w:val="00633D7F"/>
    <w:rsid w:val="006352BA"/>
    <w:rsid w:val="00636200"/>
    <w:rsid w:val="00640F4E"/>
    <w:rsid w:val="0065322B"/>
    <w:rsid w:val="0065351D"/>
    <w:rsid w:val="0065539C"/>
    <w:rsid w:val="0066616F"/>
    <w:rsid w:val="00672E0B"/>
    <w:rsid w:val="0067643B"/>
    <w:rsid w:val="00682EF6"/>
    <w:rsid w:val="00690695"/>
    <w:rsid w:val="00694620"/>
    <w:rsid w:val="006A398B"/>
    <w:rsid w:val="006C5862"/>
    <w:rsid w:val="006C5AA2"/>
    <w:rsid w:val="006D59DC"/>
    <w:rsid w:val="006D5D77"/>
    <w:rsid w:val="006E026F"/>
    <w:rsid w:val="006E135D"/>
    <w:rsid w:val="006E2AC8"/>
    <w:rsid w:val="00706B4E"/>
    <w:rsid w:val="00712417"/>
    <w:rsid w:val="00714F83"/>
    <w:rsid w:val="0071772E"/>
    <w:rsid w:val="00725D58"/>
    <w:rsid w:val="00726D48"/>
    <w:rsid w:val="00727727"/>
    <w:rsid w:val="00741149"/>
    <w:rsid w:val="00741F48"/>
    <w:rsid w:val="00743A7F"/>
    <w:rsid w:val="00747F2D"/>
    <w:rsid w:val="0075321C"/>
    <w:rsid w:val="00753938"/>
    <w:rsid w:val="00761943"/>
    <w:rsid w:val="0076219C"/>
    <w:rsid w:val="00763366"/>
    <w:rsid w:val="00764399"/>
    <w:rsid w:val="0077211B"/>
    <w:rsid w:val="00773B88"/>
    <w:rsid w:val="00775056"/>
    <w:rsid w:val="0077573D"/>
    <w:rsid w:val="00780774"/>
    <w:rsid w:val="0078344A"/>
    <w:rsid w:val="007862FE"/>
    <w:rsid w:val="00790B7F"/>
    <w:rsid w:val="00793888"/>
    <w:rsid w:val="007940F3"/>
    <w:rsid w:val="0079648C"/>
    <w:rsid w:val="007A34C2"/>
    <w:rsid w:val="007A56C8"/>
    <w:rsid w:val="007A6A05"/>
    <w:rsid w:val="007B27BA"/>
    <w:rsid w:val="007C79A7"/>
    <w:rsid w:val="007D12D7"/>
    <w:rsid w:val="007D3189"/>
    <w:rsid w:val="007D38DC"/>
    <w:rsid w:val="007D4A8B"/>
    <w:rsid w:val="007D77D8"/>
    <w:rsid w:val="007E1390"/>
    <w:rsid w:val="007E6669"/>
    <w:rsid w:val="007E76F3"/>
    <w:rsid w:val="007F10D8"/>
    <w:rsid w:val="007F2007"/>
    <w:rsid w:val="007F2FF9"/>
    <w:rsid w:val="007F4690"/>
    <w:rsid w:val="00800C77"/>
    <w:rsid w:val="00802634"/>
    <w:rsid w:val="008060E8"/>
    <w:rsid w:val="008070A6"/>
    <w:rsid w:val="00807C90"/>
    <w:rsid w:val="0081141F"/>
    <w:rsid w:val="00813E0D"/>
    <w:rsid w:val="00820506"/>
    <w:rsid w:val="00821B25"/>
    <w:rsid w:val="00824A17"/>
    <w:rsid w:val="0083289D"/>
    <w:rsid w:val="008355DE"/>
    <w:rsid w:val="00835A9C"/>
    <w:rsid w:val="0085188F"/>
    <w:rsid w:val="00855285"/>
    <w:rsid w:val="00855395"/>
    <w:rsid w:val="00863D56"/>
    <w:rsid w:val="00886449"/>
    <w:rsid w:val="008962FA"/>
    <w:rsid w:val="008A0E3D"/>
    <w:rsid w:val="008A2560"/>
    <w:rsid w:val="008A5750"/>
    <w:rsid w:val="008B2807"/>
    <w:rsid w:val="008C32C1"/>
    <w:rsid w:val="008E01D7"/>
    <w:rsid w:val="008E0AFC"/>
    <w:rsid w:val="008E11B1"/>
    <w:rsid w:val="008E4291"/>
    <w:rsid w:val="008F211A"/>
    <w:rsid w:val="008F5E80"/>
    <w:rsid w:val="008F730B"/>
    <w:rsid w:val="00900003"/>
    <w:rsid w:val="009258C4"/>
    <w:rsid w:val="0092604C"/>
    <w:rsid w:val="009335FA"/>
    <w:rsid w:val="00933994"/>
    <w:rsid w:val="0093496A"/>
    <w:rsid w:val="00934CE9"/>
    <w:rsid w:val="0094025B"/>
    <w:rsid w:val="00941CE4"/>
    <w:rsid w:val="0094292D"/>
    <w:rsid w:val="00946769"/>
    <w:rsid w:val="0094709F"/>
    <w:rsid w:val="009500D3"/>
    <w:rsid w:val="009517D0"/>
    <w:rsid w:val="00956261"/>
    <w:rsid w:val="0096264F"/>
    <w:rsid w:val="00963112"/>
    <w:rsid w:val="0096479F"/>
    <w:rsid w:val="00964C33"/>
    <w:rsid w:val="00966751"/>
    <w:rsid w:val="00967AA0"/>
    <w:rsid w:val="00976F1B"/>
    <w:rsid w:val="00982510"/>
    <w:rsid w:val="0098416D"/>
    <w:rsid w:val="00987824"/>
    <w:rsid w:val="00996B16"/>
    <w:rsid w:val="009A128D"/>
    <w:rsid w:val="009A5043"/>
    <w:rsid w:val="009B5AC8"/>
    <w:rsid w:val="009B771C"/>
    <w:rsid w:val="009B7819"/>
    <w:rsid w:val="009C7F74"/>
    <w:rsid w:val="009D6AF7"/>
    <w:rsid w:val="009E0A88"/>
    <w:rsid w:val="009E4BDF"/>
    <w:rsid w:val="009F20A5"/>
    <w:rsid w:val="009F54E7"/>
    <w:rsid w:val="009F5FAC"/>
    <w:rsid w:val="009F6EB5"/>
    <w:rsid w:val="00A01652"/>
    <w:rsid w:val="00A02FB4"/>
    <w:rsid w:val="00A032BC"/>
    <w:rsid w:val="00A044C5"/>
    <w:rsid w:val="00A04770"/>
    <w:rsid w:val="00A13507"/>
    <w:rsid w:val="00A14A20"/>
    <w:rsid w:val="00A15884"/>
    <w:rsid w:val="00A21D75"/>
    <w:rsid w:val="00A220A5"/>
    <w:rsid w:val="00A26682"/>
    <w:rsid w:val="00A26954"/>
    <w:rsid w:val="00A273ED"/>
    <w:rsid w:val="00A30570"/>
    <w:rsid w:val="00A30AD5"/>
    <w:rsid w:val="00A311BB"/>
    <w:rsid w:val="00A31A53"/>
    <w:rsid w:val="00A33784"/>
    <w:rsid w:val="00A353D8"/>
    <w:rsid w:val="00A468B0"/>
    <w:rsid w:val="00A47F57"/>
    <w:rsid w:val="00A50B19"/>
    <w:rsid w:val="00A50D1A"/>
    <w:rsid w:val="00A63EEF"/>
    <w:rsid w:val="00A67C27"/>
    <w:rsid w:val="00A67CC0"/>
    <w:rsid w:val="00A72AF2"/>
    <w:rsid w:val="00A7770A"/>
    <w:rsid w:val="00A77E08"/>
    <w:rsid w:val="00A92767"/>
    <w:rsid w:val="00AA0E3F"/>
    <w:rsid w:val="00AA1EA5"/>
    <w:rsid w:val="00AA5BAC"/>
    <w:rsid w:val="00AB0D30"/>
    <w:rsid w:val="00AB641A"/>
    <w:rsid w:val="00AC2943"/>
    <w:rsid w:val="00AC512E"/>
    <w:rsid w:val="00AC6FE0"/>
    <w:rsid w:val="00AD1FAA"/>
    <w:rsid w:val="00AD4113"/>
    <w:rsid w:val="00AD5466"/>
    <w:rsid w:val="00AE0EBF"/>
    <w:rsid w:val="00AF7810"/>
    <w:rsid w:val="00B00389"/>
    <w:rsid w:val="00B00D7B"/>
    <w:rsid w:val="00B011A5"/>
    <w:rsid w:val="00B11C53"/>
    <w:rsid w:val="00B148D3"/>
    <w:rsid w:val="00B25717"/>
    <w:rsid w:val="00B2657B"/>
    <w:rsid w:val="00B27129"/>
    <w:rsid w:val="00B275A8"/>
    <w:rsid w:val="00B55D82"/>
    <w:rsid w:val="00B566A2"/>
    <w:rsid w:val="00B569B3"/>
    <w:rsid w:val="00B57D88"/>
    <w:rsid w:val="00B605C1"/>
    <w:rsid w:val="00B60ACD"/>
    <w:rsid w:val="00B61441"/>
    <w:rsid w:val="00B65F2A"/>
    <w:rsid w:val="00B65F58"/>
    <w:rsid w:val="00B66594"/>
    <w:rsid w:val="00B71529"/>
    <w:rsid w:val="00B735AC"/>
    <w:rsid w:val="00B73BDF"/>
    <w:rsid w:val="00B773F7"/>
    <w:rsid w:val="00B8021A"/>
    <w:rsid w:val="00B86BF8"/>
    <w:rsid w:val="00B97545"/>
    <w:rsid w:val="00B97CB7"/>
    <w:rsid w:val="00B97EE3"/>
    <w:rsid w:val="00BA47F3"/>
    <w:rsid w:val="00BB1B7D"/>
    <w:rsid w:val="00BB3437"/>
    <w:rsid w:val="00BC03A5"/>
    <w:rsid w:val="00BC3542"/>
    <w:rsid w:val="00BE1EEF"/>
    <w:rsid w:val="00BE2493"/>
    <w:rsid w:val="00BF5047"/>
    <w:rsid w:val="00C027BA"/>
    <w:rsid w:val="00C1535F"/>
    <w:rsid w:val="00C34CEF"/>
    <w:rsid w:val="00C445D4"/>
    <w:rsid w:val="00C47337"/>
    <w:rsid w:val="00C548AC"/>
    <w:rsid w:val="00C61FA9"/>
    <w:rsid w:val="00C62DE7"/>
    <w:rsid w:val="00C63B05"/>
    <w:rsid w:val="00C659D0"/>
    <w:rsid w:val="00C7382D"/>
    <w:rsid w:val="00C744B7"/>
    <w:rsid w:val="00C74F79"/>
    <w:rsid w:val="00C77A0B"/>
    <w:rsid w:val="00C90C11"/>
    <w:rsid w:val="00CA0178"/>
    <w:rsid w:val="00CA0B7D"/>
    <w:rsid w:val="00CA2A66"/>
    <w:rsid w:val="00CA7477"/>
    <w:rsid w:val="00CB1F1C"/>
    <w:rsid w:val="00CB66E3"/>
    <w:rsid w:val="00CB6B70"/>
    <w:rsid w:val="00CB7487"/>
    <w:rsid w:val="00CB767C"/>
    <w:rsid w:val="00CB7EE7"/>
    <w:rsid w:val="00CC164C"/>
    <w:rsid w:val="00CC2012"/>
    <w:rsid w:val="00CD4FDC"/>
    <w:rsid w:val="00CD6BCF"/>
    <w:rsid w:val="00CF05C5"/>
    <w:rsid w:val="00CF37D2"/>
    <w:rsid w:val="00D10258"/>
    <w:rsid w:val="00D16AAF"/>
    <w:rsid w:val="00D2292A"/>
    <w:rsid w:val="00D27136"/>
    <w:rsid w:val="00D31CCE"/>
    <w:rsid w:val="00D31D65"/>
    <w:rsid w:val="00D32486"/>
    <w:rsid w:val="00D50196"/>
    <w:rsid w:val="00D57C07"/>
    <w:rsid w:val="00D64CF2"/>
    <w:rsid w:val="00D662BC"/>
    <w:rsid w:val="00D66D36"/>
    <w:rsid w:val="00D70838"/>
    <w:rsid w:val="00D7135C"/>
    <w:rsid w:val="00D7255E"/>
    <w:rsid w:val="00D729E0"/>
    <w:rsid w:val="00D7774D"/>
    <w:rsid w:val="00D8132D"/>
    <w:rsid w:val="00D87B72"/>
    <w:rsid w:val="00D907A4"/>
    <w:rsid w:val="00DC3652"/>
    <w:rsid w:val="00DC50BC"/>
    <w:rsid w:val="00DC7622"/>
    <w:rsid w:val="00DC763D"/>
    <w:rsid w:val="00DD1F07"/>
    <w:rsid w:val="00DD35E2"/>
    <w:rsid w:val="00DD40FF"/>
    <w:rsid w:val="00DF6FC9"/>
    <w:rsid w:val="00E0481C"/>
    <w:rsid w:val="00E1196B"/>
    <w:rsid w:val="00E37EC3"/>
    <w:rsid w:val="00E40017"/>
    <w:rsid w:val="00E4619E"/>
    <w:rsid w:val="00E514DF"/>
    <w:rsid w:val="00E53837"/>
    <w:rsid w:val="00E56A70"/>
    <w:rsid w:val="00E6139E"/>
    <w:rsid w:val="00E62C65"/>
    <w:rsid w:val="00E6403F"/>
    <w:rsid w:val="00E7015E"/>
    <w:rsid w:val="00E77C28"/>
    <w:rsid w:val="00E83101"/>
    <w:rsid w:val="00E85A24"/>
    <w:rsid w:val="00E86A99"/>
    <w:rsid w:val="00E93539"/>
    <w:rsid w:val="00E9398D"/>
    <w:rsid w:val="00E93EE4"/>
    <w:rsid w:val="00E96956"/>
    <w:rsid w:val="00EA10DA"/>
    <w:rsid w:val="00EA21A0"/>
    <w:rsid w:val="00EA21CE"/>
    <w:rsid w:val="00EB21E9"/>
    <w:rsid w:val="00EB5C3E"/>
    <w:rsid w:val="00EB6CDC"/>
    <w:rsid w:val="00EC7B38"/>
    <w:rsid w:val="00EC7CBB"/>
    <w:rsid w:val="00ED32A8"/>
    <w:rsid w:val="00ED7C3D"/>
    <w:rsid w:val="00EE5549"/>
    <w:rsid w:val="00EE584E"/>
    <w:rsid w:val="00EF4DA7"/>
    <w:rsid w:val="00EF6229"/>
    <w:rsid w:val="00EF71E9"/>
    <w:rsid w:val="00F06661"/>
    <w:rsid w:val="00F26915"/>
    <w:rsid w:val="00F26935"/>
    <w:rsid w:val="00F37DE3"/>
    <w:rsid w:val="00F418CF"/>
    <w:rsid w:val="00F43004"/>
    <w:rsid w:val="00F4446B"/>
    <w:rsid w:val="00F444CB"/>
    <w:rsid w:val="00F5063F"/>
    <w:rsid w:val="00F547C4"/>
    <w:rsid w:val="00F5751F"/>
    <w:rsid w:val="00F6170D"/>
    <w:rsid w:val="00F65FB5"/>
    <w:rsid w:val="00F71756"/>
    <w:rsid w:val="00F74AC7"/>
    <w:rsid w:val="00F8688F"/>
    <w:rsid w:val="00F91357"/>
    <w:rsid w:val="00F913CE"/>
    <w:rsid w:val="00F917AF"/>
    <w:rsid w:val="00FA01E7"/>
    <w:rsid w:val="00FA0BE2"/>
    <w:rsid w:val="00FA0D44"/>
    <w:rsid w:val="00FA277E"/>
    <w:rsid w:val="00FD1ABE"/>
    <w:rsid w:val="00FD43B6"/>
    <w:rsid w:val="00FE27AA"/>
    <w:rsid w:val="00FE4A85"/>
    <w:rsid w:val="00FE547D"/>
    <w:rsid w:val="00FF0C54"/>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E64EB9"/>
  <w15:chartTrackingRefBased/>
  <w15:docId w15:val="{2912FB5E-E99D-44CF-8B77-CF5C9C26A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2B329C"/>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link w:val="StandardWebZchn"/>
    <w:uiPriority w:val="99"/>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6352BA"/>
    <w:rPr>
      <w:rFonts w:ascii="Segoe UI" w:hAnsi="Segoe UI" w:cs="Segoe UI"/>
      <w:sz w:val="18"/>
      <w:szCs w:val="18"/>
    </w:rPr>
  </w:style>
  <w:style w:type="character" w:customStyle="1" w:styleId="SprechblasentextZchn">
    <w:name w:val="Sprechblasentext Zchn"/>
    <w:basedOn w:val="Absatz-Standardschriftart"/>
    <w:link w:val="Sprechblasentext"/>
    <w:rsid w:val="006352BA"/>
    <w:rPr>
      <w:rFonts w:ascii="Segoe UI" w:hAnsi="Segoe UI" w:cs="Segoe UI"/>
      <w:sz w:val="18"/>
      <w:szCs w:val="18"/>
    </w:rPr>
  </w:style>
  <w:style w:type="character" w:customStyle="1" w:styleId="object">
    <w:name w:val="object"/>
    <w:basedOn w:val="Absatz-Standardschriftart"/>
    <w:rsid w:val="00600F40"/>
  </w:style>
  <w:style w:type="character" w:customStyle="1" w:styleId="swetitle11">
    <w:name w:val="swetitle11"/>
    <w:basedOn w:val="Absatz-Standardschriftart"/>
    <w:rsid w:val="00A14A20"/>
  </w:style>
  <w:style w:type="paragraph" w:styleId="Listenabsatz">
    <w:name w:val="List Paragraph"/>
    <w:basedOn w:val="Standard"/>
    <w:uiPriority w:val="34"/>
    <w:qFormat/>
    <w:rsid w:val="00C62DE7"/>
    <w:pPr>
      <w:ind w:left="720"/>
      <w:contextualSpacing/>
    </w:pPr>
  </w:style>
  <w:style w:type="character" w:customStyle="1" w:styleId="StandardWebZchn">
    <w:name w:val="Standard (Web) Zchn"/>
    <w:link w:val="StandardWeb"/>
    <w:uiPriority w:val="99"/>
    <w:locked/>
    <w:rsid w:val="008060E8"/>
    <w:rPr>
      <w:sz w:val="24"/>
      <w:szCs w:val="24"/>
    </w:rPr>
  </w:style>
  <w:style w:type="paragraph" w:styleId="Textkrper">
    <w:name w:val="Body Text"/>
    <w:basedOn w:val="Standard"/>
    <w:link w:val="TextkrperZchn"/>
    <w:rsid w:val="0094292D"/>
    <w:pPr>
      <w:spacing w:after="120"/>
    </w:pPr>
  </w:style>
  <w:style w:type="character" w:customStyle="1" w:styleId="TextkrperZchn">
    <w:name w:val="Textkörper Zchn"/>
    <w:basedOn w:val="Absatz-Standardschriftart"/>
    <w:link w:val="Textkrper"/>
    <w:rsid w:val="0094292D"/>
    <w:rPr>
      <w:rFonts w:ascii="Arial" w:hAnsi="Arial"/>
      <w:sz w:val="22"/>
    </w:rPr>
  </w:style>
  <w:style w:type="paragraph" w:customStyle="1" w:styleId="Flietext">
    <w:name w:val="Fließtext"/>
    <w:basedOn w:val="Standard"/>
    <w:uiPriority w:val="99"/>
    <w:rsid w:val="00E40017"/>
    <w:pPr>
      <w:autoSpaceDE w:val="0"/>
      <w:autoSpaceDN w:val="0"/>
      <w:adjustRightInd w:val="0"/>
      <w:spacing w:line="300" w:lineRule="atLeast"/>
      <w:jc w:val="both"/>
      <w:textAlignment w:val="center"/>
    </w:pPr>
    <w:rPr>
      <w:rFonts w:ascii="Calibri Light" w:hAnsi="Calibri Light" w:cs="Calibri Light"/>
      <w:color w:val="000000"/>
      <w:spacing w:val="1"/>
      <w:sz w:val="24"/>
      <w:szCs w:val="24"/>
    </w:rPr>
  </w:style>
  <w:style w:type="paragraph" w:customStyle="1" w:styleId="Default">
    <w:name w:val="Default"/>
    <w:rsid w:val="00095130"/>
    <w:pPr>
      <w:autoSpaceDE w:val="0"/>
      <w:autoSpaceDN w:val="0"/>
      <w:adjustRightInd w:val="0"/>
    </w:pPr>
    <w:rPr>
      <w:rFonts w:ascii="Arial" w:eastAsiaTheme="minorHAnsi" w:hAnsi="Arial" w:cs="Arial"/>
      <w:color w:val="000000"/>
      <w:sz w:val="24"/>
      <w:szCs w:val="24"/>
      <w:lang w:val="de-AT" w:eastAsia="en-US"/>
    </w:rPr>
  </w:style>
  <w:style w:type="character" w:customStyle="1" w:styleId="swefontsize3">
    <w:name w:val="swefontsize3"/>
    <w:basedOn w:val="Absatz-Standardschriftart"/>
    <w:rsid w:val="007D4A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048095">
      <w:bodyDiv w:val="1"/>
      <w:marLeft w:val="0"/>
      <w:marRight w:val="0"/>
      <w:marTop w:val="0"/>
      <w:marBottom w:val="0"/>
      <w:divBdr>
        <w:top w:val="none" w:sz="0" w:space="0" w:color="auto"/>
        <w:left w:val="none" w:sz="0" w:space="0" w:color="auto"/>
        <w:bottom w:val="none" w:sz="0" w:space="0" w:color="auto"/>
        <w:right w:val="none" w:sz="0" w:space="0" w:color="auto"/>
      </w:divBdr>
    </w:div>
    <w:div w:id="237518062">
      <w:bodyDiv w:val="1"/>
      <w:marLeft w:val="0"/>
      <w:marRight w:val="0"/>
      <w:marTop w:val="0"/>
      <w:marBottom w:val="0"/>
      <w:divBdr>
        <w:top w:val="none" w:sz="0" w:space="0" w:color="auto"/>
        <w:left w:val="none" w:sz="0" w:space="0" w:color="auto"/>
        <w:bottom w:val="none" w:sz="0" w:space="0" w:color="auto"/>
        <w:right w:val="none" w:sz="0" w:space="0" w:color="auto"/>
      </w:divBdr>
    </w:div>
    <w:div w:id="375929661">
      <w:bodyDiv w:val="1"/>
      <w:marLeft w:val="0"/>
      <w:marRight w:val="0"/>
      <w:marTop w:val="0"/>
      <w:marBottom w:val="0"/>
      <w:divBdr>
        <w:top w:val="none" w:sz="0" w:space="0" w:color="auto"/>
        <w:left w:val="none" w:sz="0" w:space="0" w:color="auto"/>
        <w:bottom w:val="none" w:sz="0" w:space="0" w:color="auto"/>
        <w:right w:val="none" w:sz="0" w:space="0" w:color="auto"/>
      </w:divBdr>
    </w:div>
    <w:div w:id="390469387">
      <w:bodyDiv w:val="1"/>
      <w:marLeft w:val="0"/>
      <w:marRight w:val="0"/>
      <w:marTop w:val="0"/>
      <w:marBottom w:val="0"/>
      <w:divBdr>
        <w:top w:val="none" w:sz="0" w:space="0" w:color="auto"/>
        <w:left w:val="none" w:sz="0" w:space="0" w:color="auto"/>
        <w:bottom w:val="none" w:sz="0" w:space="0" w:color="auto"/>
        <w:right w:val="none" w:sz="0" w:space="0" w:color="auto"/>
      </w:divBdr>
    </w:div>
    <w:div w:id="438721894">
      <w:bodyDiv w:val="1"/>
      <w:marLeft w:val="0"/>
      <w:marRight w:val="0"/>
      <w:marTop w:val="0"/>
      <w:marBottom w:val="0"/>
      <w:divBdr>
        <w:top w:val="none" w:sz="0" w:space="0" w:color="auto"/>
        <w:left w:val="none" w:sz="0" w:space="0" w:color="auto"/>
        <w:bottom w:val="none" w:sz="0" w:space="0" w:color="auto"/>
        <w:right w:val="none" w:sz="0" w:space="0" w:color="auto"/>
      </w:divBdr>
    </w:div>
    <w:div w:id="532764451">
      <w:bodyDiv w:val="1"/>
      <w:marLeft w:val="0"/>
      <w:marRight w:val="0"/>
      <w:marTop w:val="0"/>
      <w:marBottom w:val="0"/>
      <w:divBdr>
        <w:top w:val="none" w:sz="0" w:space="0" w:color="auto"/>
        <w:left w:val="none" w:sz="0" w:space="0" w:color="auto"/>
        <w:bottom w:val="none" w:sz="0" w:space="0" w:color="auto"/>
        <w:right w:val="none" w:sz="0" w:space="0" w:color="auto"/>
      </w:divBdr>
    </w:div>
    <w:div w:id="958996118">
      <w:bodyDiv w:val="1"/>
      <w:marLeft w:val="0"/>
      <w:marRight w:val="0"/>
      <w:marTop w:val="0"/>
      <w:marBottom w:val="0"/>
      <w:divBdr>
        <w:top w:val="none" w:sz="0" w:space="0" w:color="auto"/>
        <w:left w:val="none" w:sz="0" w:space="0" w:color="auto"/>
        <w:bottom w:val="none" w:sz="0" w:space="0" w:color="auto"/>
        <w:right w:val="none" w:sz="0" w:space="0" w:color="auto"/>
      </w:divBdr>
    </w:div>
    <w:div w:id="1138768225">
      <w:bodyDiv w:val="1"/>
      <w:marLeft w:val="0"/>
      <w:marRight w:val="0"/>
      <w:marTop w:val="0"/>
      <w:marBottom w:val="0"/>
      <w:divBdr>
        <w:top w:val="none" w:sz="0" w:space="0" w:color="auto"/>
        <w:left w:val="none" w:sz="0" w:space="0" w:color="auto"/>
        <w:bottom w:val="none" w:sz="0" w:space="0" w:color="auto"/>
        <w:right w:val="none" w:sz="0" w:space="0" w:color="auto"/>
      </w:divBdr>
    </w:div>
    <w:div w:id="1191384188">
      <w:bodyDiv w:val="1"/>
      <w:marLeft w:val="0"/>
      <w:marRight w:val="0"/>
      <w:marTop w:val="0"/>
      <w:marBottom w:val="0"/>
      <w:divBdr>
        <w:top w:val="none" w:sz="0" w:space="0" w:color="auto"/>
        <w:left w:val="none" w:sz="0" w:space="0" w:color="auto"/>
        <w:bottom w:val="none" w:sz="0" w:space="0" w:color="auto"/>
        <w:right w:val="none" w:sz="0" w:space="0" w:color="auto"/>
      </w:divBdr>
    </w:div>
    <w:div w:id="1363701745">
      <w:bodyDiv w:val="1"/>
      <w:marLeft w:val="0"/>
      <w:marRight w:val="0"/>
      <w:marTop w:val="0"/>
      <w:marBottom w:val="0"/>
      <w:divBdr>
        <w:top w:val="none" w:sz="0" w:space="0" w:color="auto"/>
        <w:left w:val="none" w:sz="0" w:space="0" w:color="auto"/>
        <w:bottom w:val="none" w:sz="0" w:space="0" w:color="auto"/>
        <w:right w:val="none" w:sz="0" w:space="0" w:color="auto"/>
      </w:divBdr>
    </w:div>
    <w:div w:id="1395590418">
      <w:bodyDiv w:val="1"/>
      <w:marLeft w:val="0"/>
      <w:marRight w:val="0"/>
      <w:marTop w:val="0"/>
      <w:marBottom w:val="0"/>
      <w:divBdr>
        <w:top w:val="none" w:sz="0" w:space="0" w:color="auto"/>
        <w:left w:val="none" w:sz="0" w:space="0" w:color="auto"/>
        <w:bottom w:val="none" w:sz="0" w:space="0" w:color="auto"/>
        <w:right w:val="none" w:sz="0" w:space="0" w:color="auto"/>
      </w:divBdr>
    </w:div>
    <w:div w:id="1424181294">
      <w:bodyDiv w:val="1"/>
      <w:marLeft w:val="0"/>
      <w:marRight w:val="0"/>
      <w:marTop w:val="0"/>
      <w:marBottom w:val="0"/>
      <w:divBdr>
        <w:top w:val="none" w:sz="0" w:space="0" w:color="auto"/>
        <w:left w:val="none" w:sz="0" w:space="0" w:color="auto"/>
        <w:bottom w:val="none" w:sz="0" w:space="0" w:color="auto"/>
        <w:right w:val="none" w:sz="0" w:space="0" w:color="auto"/>
      </w:divBdr>
    </w:div>
    <w:div w:id="1651328755">
      <w:bodyDiv w:val="1"/>
      <w:marLeft w:val="0"/>
      <w:marRight w:val="0"/>
      <w:marTop w:val="0"/>
      <w:marBottom w:val="0"/>
      <w:divBdr>
        <w:top w:val="none" w:sz="0" w:space="0" w:color="auto"/>
        <w:left w:val="none" w:sz="0" w:space="0" w:color="auto"/>
        <w:bottom w:val="none" w:sz="0" w:space="0" w:color="auto"/>
        <w:right w:val="none" w:sz="0" w:space="0" w:color="auto"/>
      </w:divBdr>
      <w:divsChild>
        <w:div w:id="395006711">
          <w:marLeft w:val="0"/>
          <w:marRight w:val="0"/>
          <w:marTop w:val="0"/>
          <w:marBottom w:val="0"/>
          <w:divBdr>
            <w:top w:val="none" w:sz="0" w:space="0" w:color="auto"/>
            <w:left w:val="none" w:sz="0" w:space="0" w:color="auto"/>
            <w:bottom w:val="none" w:sz="0" w:space="0" w:color="auto"/>
            <w:right w:val="none" w:sz="0" w:space="0" w:color="auto"/>
          </w:divBdr>
        </w:div>
        <w:div w:id="1939219396">
          <w:marLeft w:val="0"/>
          <w:marRight w:val="0"/>
          <w:marTop w:val="0"/>
          <w:marBottom w:val="0"/>
          <w:divBdr>
            <w:top w:val="none" w:sz="0" w:space="0" w:color="auto"/>
            <w:left w:val="none" w:sz="0" w:space="0" w:color="auto"/>
            <w:bottom w:val="none" w:sz="0" w:space="0" w:color="auto"/>
            <w:right w:val="none" w:sz="0" w:space="0" w:color="auto"/>
          </w:divBdr>
        </w:div>
        <w:div w:id="942422576">
          <w:marLeft w:val="0"/>
          <w:marRight w:val="0"/>
          <w:marTop w:val="0"/>
          <w:marBottom w:val="0"/>
          <w:divBdr>
            <w:top w:val="none" w:sz="0" w:space="0" w:color="auto"/>
            <w:left w:val="none" w:sz="0" w:space="0" w:color="auto"/>
            <w:bottom w:val="none" w:sz="0" w:space="0" w:color="auto"/>
            <w:right w:val="none" w:sz="0" w:space="0" w:color="auto"/>
          </w:divBdr>
        </w:div>
        <w:div w:id="1748461181">
          <w:marLeft w:val="0"/>
          <w:marRight w:val="0"/>
          <w:marTop w:val="0"/>
          <w:marBottom w:val="0"/>
          <w:divBdr>
            <w:top w:val="none" w:sz="0" w:space="0" w:color="auto"/>
            <w:left w:val="none" w:sz="0" w:space="0" w:color="auto"/>
            <w:bottom w:val="none" w:sz="0" w:space="0" w:color="auto"/>
            <w:right w:val="none" w:sz="0" w:space="0" w:color="auto"/>
          </w:divBdr>
        </w:div>
        <w:div w:id="1691568412">
          <w:marLeft w:val="0"/>
          <w:marRight w:val="0"/>
          <w:marTop w:val="0"/>
          <w:marBottom w:val="0"/>
          <w:divBdr>
            <w:top w:val="none" w:sz="0" w:space="0" w:color="auto"/>
            <w:left w:val="none" w:sz="0" w:space="0" w:color="auto"/>
            <w:bottom w:val="none" w:sz="0" w:space="0" w:color="auto"/>
            <w:right w:val="none" w:sz="0" w:space="0" w:color="auto"/>
          </w:divBdr>
        </w:div>
      </w:divsChild>
    </w:div>
    <w:div w:id="1736581703">
      <w:bodyDiv w:val="1"/>
      <w:marLeft w:val="0"/>
      <w:marRight w:val="0"/>
      <w:marTop w:val="0"/>
      <w:marBottom w:val="0"/>
      <w:divBdr>
        <w:top w:val="none" w:sz="0" w:space="0" w:color="auto"/>
        <w:left w:val="none" w:sz="0" w:space="0" w:color="auto"/>
        <w:bottom w:val="none" w:sz="0" w:space="0" w:color="auto"/>
        <w:right w:val="none" w:sz="0" w:space="0" w:color="auto"/>
      </w:divBdr>
    </w:div>
    <w:div w:id="1920094196">
      <w:bodyDiv w:val="1"/>
      <w:marLeft w:val="0"/>
      <w:marRight w:val="0"/>
      <w:marTop w:val="0"/>
      <w:marBottom w:val="0"/>
      <w:divBdr>
        <w:top w:val="none" w:sz="0" w:space="0" w:color="auto"/>
        <w:left w:val="none" w:sz="0" w:space="0" w:color="auto"/>
        <w:bottom w:val="none" w:sz="0" w:space="0" w:color="auto"/>
        <w:right w:val="none" w:sz="0" w:space="0" w:color="auto"/>
      </w:divBdr>
    </w:div>
    <w:div w:id="2108503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72h.a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judith.zeitlhofer@dioezese-linz.at" TargetMode="Externa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1Presse\Nachrichtendienst\Musterseite%20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3DB647-44EC-4EF9-B133-BF92FC43DA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Musterseite Pressemitteilung.dotx</Template>
  <TotalTime>0</TotalTime>
  <Pages>2</Pages>
  <Words>837</Words>
  <Characters>4976</Characters>
  <Application>Microsoft Office Word</Application>
  <DocSecurity>0</DocSecurity>
  <Lines>41</Lines>
  <Paragraphs>11</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5802</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Barbara Eckerstorfer</cp:lastModifiedBy>
  <cp:revision>18</cp:revision>
  <cp:lastPrinted>2017-06-28T15:43:00Z</cp:lastPrinted>
  <dcterms:created xsi:type="dcterms:W3CDTF">2021-07-16T07:47:00Z</dcterms:created>
  <dcterms:modified xsi:type="dcterms:W3CDTF">2021-07-19T11:18:00Z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